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813670" w:rsidRDefault="00B91D00" w:rsidP="000E4D4C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87E8" wp14:editId="124A82E9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175AB0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F70F12" w:rsidRDefault="00175AB0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0604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C0604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0604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175AB0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F70F12" w:rsidRDefault="00175AB0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proofErr w:type="gramStart"/>
                      <w:r w:rsidRPr="00C0604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Tel.</w:t>
                      </w:r>
                      <w:proofErr w:type="gramEnd"/>
                      <w:r w:rsidRPr="00C0604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C06044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670">
        <w:rPr>
          <w:rFonts w:ascii="Arial" w:hAnsi="Arial" w:cs="Arial"/>
          <w:b/>
          <w:sz w:val="28"/>
          <w:szCs w:val="28"/>
        </w:rPr>
        <w:t>Mit s</w:t>
      </w:r>
      <w:r w:rsidR="00F2689E">
        <w:rPr>
          <w:rFonts w:ascii="Arial" w:hAnsi="Arial" w:cs="Arial"/>
          <w:b/>
          <w:sz w:val="28"/>
          <w:szCs w:val="28"/>
        </w:rPr>
        <w:t>marte</w:t>
      </w:r>
      <w:r w:rsidR="00813670">
        <w:rPr>
          <w:rFonts w:ascii="Arial" w:hAnsi="Arial" w:cs="Arial"/>
          <w:b/>
          <w:sz w:val="28"/>
          <w:szCs w:val="28"/>
        </w:rPr>
        <w:t>n</w:t>
      </w:r>
      <w:r w:rsidR="00F2689E">
        <w:rPr>
          <w:rFonts w:ascii="Arial" w:hAnsi="Arial" w:cs="Arial"/>
          <w:b/>
          <w:sz w:val="28"/>
          <w:szCs w:val="28"/>
        </w:rPr>
        <w:t xml:space="preserve"> Behälter</w:t>
      </w:r>
      <w:r w:rsidR="00175AB0">
        <w:rPr>
          <w:rFonts w:ascii="Arial" w:hAnsi="Arial" w:cs="Arial"/>
          <w:b/>
          <w:sz w:val="28"/>
          <w:szCs w:val="28"/>
        </w:rPr>
        <w:t>n</w:t>
      </w:r>
      <w:r w:rsidR="00813670">
        <w:rPr>
          <w:rFonts w:ascii="Arial" w:hAnsi="Arial" w:cs="Arial"/>
          <w:b/>
          <w:sz w:val="28"/>
          <w:szCs w:val="28"/>
        </w:rPr>
        <w:t xml:space="preserve"> zu Industrie 4.0</w:t>
      </w:r>
    </w:p>
    <w:p w:rsidR="00227E86" w:rsidRDefault="003E48BA" w:rsidP="00227E86">
      <w:pPr>
        <w:spacing w:line="360" w:lineRule="exact"/>
        <w:ind w:right="2268"/>
        <w:rPr>
          <w:rFonts w:ascii="Arial" w:hAnsi="Arial" w:cs="Arial"/>
          <w:i/>
          <w:sz w:val="24"/>
          <w:szCs w:val="24"/>
        </w:rPr>
      </w:pPr>
      <w:r w:rsidRPr="00175AB0">
        <w:rPr>
          <w:rFonts w:ascii="Arial" w:hAnsi="Arial" w:cs="Arial"/>
          <w:i/>
          <w:sz w:val="24"/>
          <w:szCs w:val="24"/>
        </w:rPr>
        <w:t xml:space="preserve">EURO-LOG </w:t>
      </w:r>
      <w:r w:rsidR="00847B53" w:rsidRPr="00175AB0">
        <w:rPr>
          <w:rFonts w:ascii="Arial" w:hAnsi="Arial" w:cs="Arial"/>
          <w:i/>
          <w:sz w:val="24"/>
          <w:szCs w:val="24"/>
        </w:rPr>
        <w:t>engagiert sich</w:t>
      </w:r>
      <w:r w:rsidRPr="00175AB0">
        <w:rPr>
          <w:rFonts w:ascii="Arial" w:hAnsi="Arial" w:cs="Arial"/>
          <w:i/>
          <w:sz w:val="24"/>
          <w:szCs w:val="24"/>
        </w:rPr>
        <w:t xml:space="preserve"> im Forschungsprojekt </w:t>
      </w:r>
      <w:r w:rsidR="00A15E10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175AB0">
        <w:rPr>
          <w:rFonts w:ascii="Arial" w:hAnsi="Arial" w:cs="Arial"/>
          <w:i/>
          <w:sz w:val="24"/>
          <w:szCs w:val="24"/>
        </w:rPr>
        <w:t>DProdLog</w:t>
      </w:r>
      <w:proofErr w:type="spellEnd"/>
      <w:r w:rsidR="00A15E10">
        <w:rPr>
          <w:rFonts w:ascii="Arial" w:hAnsi="Arial" w:cs="Arial"/>
          <w:i/>
          <w:sz w:val="24"/>
          <w:szCs w:val="24"/>
        </w:rPr>
        <w:t>“</w:t>
      </w:r>
      <w:r w:rsidRPr="00175AB0">
        <w:rPr>
          <w:rFonts w:ascii="Arial" w:hAnsi="Arial" w:cs="Arial"/>
          <w:i/>
          <w:sz w:val="24"/>
          <w:szCs w:val="24"/>
        </w:rPr>
        <w:t xml:space="preserve"> </w:t>
      </w:r>
      <w:r w:rsidR="00847B53" w:rsidRPr="00175AB0">
        <w:rPr>
          <w:rFonts w:ascii="Arial" w:hAnsi="Arial" w:cs="Arial"/>
          <w:i/>
          <w:sz w:val="24"/>
          <w:szCs w:val="24"/>
        </w:rPr>
        <w:t xml:space="preserve">für </w:t>
      </w:r>
      <w:r w:rsidR="007A6035" w:rsidRPr="00175AB0">
        <w:rPr>
          <w:rFonts w:ascii="Arial" w:hAnsi="Arial" w:cs="Arial"/>
          <w:i/>
          <w:sz w:val="24"/>
          <w:szCs w:val="24"/>
        </w:rPr>
        <w:t>die Digitalisierung der Logistik</w:t>
      </w:r>
    </w:p>
    <w:p w:rsidR="00227E86" w:rsidRPr="00227E86" w:rsidRDefault="00227E86" w:rsidP="00227E86">
      <w:pPr>
        <w:spacing w:line="360" w:lineRule="exact"/>
        <w:ind w:right="2268"/>
        <w:rPr>
          <w:rFonts w:ascii="Arial" w:hAnsi="Arial" w:cs="Arial"/>
          <w:i/>
          <w:sz w:val="16"/>
          <w:szCs w:val="16"/>
        </w:rPr>
      </w:pPr>
    </w:p>
    <w:p w:rsidR="008D7C9B" w:rsidRPr="000520D0" w:rsidRDefault="00F45FDD" w:rsidP="00376ECC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 xml:space="preserve">en, </w:t>
      </w:r>
      <w:r w:rsidR="0052069D">
        <w:rPr>
          <w:rFonts w:ascii="Arial" w:hAnsi="Arial" w:cs="Arial"/>
          <w:b/>
        </w:rPr>
        <w:t>9</w:t>
      </w:r>
      <w:r w:rsidR="003F1CB9" w:rsidRPr="00DA4496">
        <w:rPr>
          <w:rFonts w:ascii="Arial" w:hAnsi="Arial" w:cs="Arial"/>
          <w:b/>
        </w:rPr>
        <w:t xml:space="preserve">. </w:t>
      </w:r>
      <w:r w:rsidR="0052069D">
        <w:rPr>
          <w:rFonts w:ascii="Arial" w:hAnsi="Arial" w:cs="Arial"/>
          <w:b/>
          <w:color w:val="000000" w:themeColor="text1"/>
        </w:rPr>
        <w:t>März</w:t>
      </w:r>
      <w:r w:rsidR="00383F5D" w:rsidRPr="00DA4496">
        <w:rPr>
          <w:rFonts w:ascii="Arial" w:hAnsi="Arial" w:cs="Arial"/>
          <w:b/>
          <w:color w:val="000000" w:themeColor="text1"/>
        </w:rPr>
        <w:t xml:space="preserve"> </w:t>
      </w:r>
      <w:r w:rsidR="000B6BB7" w:rsidRPr="00DA4496">
        <w:rPr>
          <w:rFonts w:ascii="Arial" w:hAnsi="Arial" w:cs="Arial"/>
          <w:b/>
          <w:color w:val="000000" w:themeColor="text1"/>
        </w:rPr>
        <w:t>201</w:t>
      </w:r>
      <w:r w:rsidR="00DA4496" w:rsidRPr="00DA4496">
        <w:rPr>
          <w:rFonts w:ascii="Arial" w:hAnsi="Arial" w:cs="Arial"/>
          <w:b/>
          <w:color w:val="000000" w:themeColor="text1"/>
        </w:rPr>
        <w:t>7</w:t>
      </w:r>
      <w:r w:rsidR="003140F6" w:rsidRPr="00574B92">
        <w:rPr>
          <w:rFonts w:ascii="Arial" w:hAnsi="Arial" w:cs="Arial"/>
          <w:color w:val="000000" w:themeColor="text1"/>
        </w:rPr>
        <w:t xml:space="preserve"> </w:t>
      </w:r>
      <w:r w:rsidR="00716C06" w:rsidRPr="00574B92">
        <w:rPr>
          <w:rFonts w:ascii="Arial" w:hAnsi="Arial" w:cs="Arial"/>
          <w:color w:val="000000" w:themeColor="text1"/>
        </w:rPr>
        <w:t>–</w:t>
      </w:r>
      <w:r w:rsidR="00C84135">
        <w:rPr>
          <w:rFonts w:ascii="Arial" w:hAnsi="Arial" w:cs="Arial"/>
          <w:color w:val="000000" w:themeColor="text1"/>
        </w:rPr>
        <w:t xml:space="preserve"> </w:t>
      </w:r>
      <w:r w:rsidR="000431EE" w:rsidRPr="000431EE">
        <w:rPr>
          <w:rFonts w:ascii="Arial" w:hAnsi="Arial" w:cs="Arial"/>
          <w:color w:val="000000" w:themeColor="text1"/>
        </w:rPr>
        <w:t xml:space="preserve">Das Internet der </w:t>
      </w:r>
      <w:r w:rsidR="009B4739">
        <w:rPr>
          <w:rFonts w:ascii="Arial" w:hAnsi="Arial" w:cs="Arial"/>
          <w:color w:val="000000" w:themeColor="text1"/>
        </w:rPr>
        <w:t>Dinge und Dienste</w:t>
      </w:r>
      <w:r w:rsidR="000431EE" w:rsidRPr="000431EE">
        <w:rPr>
          <w:rFonts w:ascii="Arial" w:hAnsi="Arial" w:cs="Arial"/>
          <w:color w:val="000000" w:themeColor="text1"/>
        </w:rPr>
        <w:t>, Mobile Computing, Big Data Analytics und digitale soziale Netze wachsen</w:t>
      </w:r>
      <w:r w:rsidR="001E717A">
        <w:rPr>
          <w:rFonts w:ascii="Arial" w:hAnsi="Arial" w:cs="Arial"/>
          <w:color w:val="000000" w:themeColor="text1"/>
        </w:rPr>
        <w:t xml:space="preserve"> zusammen und bilden eine</w:t>
      </w:r>
      <w:r w:rsidR="000431EE" w:rsidRPr="000431EE">
        <w:rPr>
          <w:rFonts w:ascii="Arial" w:hAnsi="Arial" w:cs="Arial"/>
          <w:color w:val="000000" w:themeColor="text1"/>
        </w:rPr>
        <w:t xml:space="preserve"> neu</w:t>
      </w:r>
      <w:r w:rsidR="001E717A">
        <w:rPr>
          <w:rFonts w:ascii="Arial" w:hAnsi="Arial" w:cs="Arial"/>
          <w:color w:val="000000" w:themeColor="text1"/>
        </w:rPr>
        <w:t>e</w:t>
      </w:r>
      <w:r w:rsidR="000431EE">
        <w:rPr>
          <w:rFonts w:ascii="Arial" w:hAnsi="Arial" w:cs="Arial"/>
          <w:color w:val="000000" w:themeColor="text1"/>
        </w:rPr>
        <w:t xml:space="preserve"> technische Infrastruktur. D</w:t>
      </w:r>
      <w:r w:rsidR="000431EE" w:rsidRPr="000431EE">
        <w:rPr>
          <w:rFonts w:ascii="Arial" w:hAnsi="Arial" w:cs="Arial"/>
          <w:color w:val="000000" w:themeColor="text1"/>
        </w:rPr>
        <w:t>atengetriebene Informationsdienste aus der Cloud</w:t>
      </w:r>
      <w:r w:rsidR="00C84135">
        <w:rPr>
          <w:rFonts w:ascii="Arial" w:hAnsi="Arial" w:cs="Arial"/>
          <w:color w:val="000000" w:themeColor="text1"/>
        </w:rPr>
        <w:t xml:space="preserve"> entstehen, wie d</w:t>
      </w:r>
      <w:r w:rsidR="00D32D46">
        <w:rPr>
          <w:rFonts w:ascii="Arial" w:hAnsi="Arial" w:cs="Arial"/>
          <w:color w:val="000000" w:themeColor="text1"/>
        </w:rPr>
        <w:t xml:space="preserve">as Anfang 2016 vom </w:t>
      </w:r>
      <w:r w:rsidR="00D32D46" w:rsidRPr="00BF02BB">
        <w:rPr>
          <w:rFonts w:ascii="Arial" w:hAnsi="Arial" w:cs="Arial"/>
          <w:color w:val="000000" w:themeColor="text1"/>
        </w:rPr>
        <w:t>Bundesministerium für Bildung und Forschung</w:t>
      </w:r>
      <w:r w:rsidR="00605BAB">
        <w:rPr>
          <w:rFonts w:ascii="Arial" w:hAnsi="Arial" w:cs="Arial"/>
          <w:color w:val="000000" w:themeColor="text1"/>
        </w:rPr>
        <w:t xml:space="preserve"> gestartete Projekt </w:t>
      </w:r>
      <w:r w:rsidR="00200C42">
        <w:rPr>
          <w:rFonts w:ascii="Arial" w:hAnsi="Arial" w:cs="Arial"/>
          <w:color w:val="000000" w:themeColor="text1"/>
        </w:rPr>
        <w:t>„</w:t>
      </w:r>
      <w:proofErr w:type="spellStart"/>
      <w:r w:rsidR="00605BAB">
        <w:rPr>
          <w:rFonts w:ascii="Arial" w:hAnsi="Arial" w:cs="Arial"/>
          <w:color w:val="000000" w:themeColor="text1"/>
        </w:rPr>
        <w:t>DProdL</w:t>
      </w:r>
      <w:r w:rsidR="00D32D46">
        <w:rPr>
          <w:rFonts w:ascii="Arial" w:hAnsi="Arial" w:cs="Arial"/>
          <w:color w:val="000000" w:themeColor="text1"/>
        </w:rPr>
        <w:t>og</w:t>
      </w:r>
      <w:proofErr w:type="spellEnd"/>
      <w:r w:rsidR="00200C42">
        <w:rPr>
          <w:rFonts w:ascii="Arial" w:hAnsi="Arial" w:cs="Arial"/>
          <w:color w:val="000000" w:themeColor="text1"/>
        </w:rPr>
        <w:t>“</w:t>
      </w:r>
      <w:r w:rsidR="00D32D46">
        <w:rPr>
          <w:rFonts w:ascii="Arial" w:hAnsi="Arial" w:cs="Arial"/>
          <w:color w:val="000000" w:themeColor="text1"/>
        </w:rPr>
        <w:t>.</w:t>
      </w:r>
      <w:r w:rsidR="006306CF">
        <w:rPr>
          <w:rFonts w:ascii="Arial" w:hAnsi="Arial" w:cs="Arial"/>
          <w:color w:val="000000" w:themeColor="text1"/>
        </w:rPr>
        <w:t xml:space="preserve"> </w:t>
      </w:r>
      <w:r w:rsidR="006306CF">
        <w:rPr>
          <w:rFonts w:ascii="Arial" w:hAnsi="Arial" w:cs="Arial"/>
        </w:rPr>
        <w:t>Ziel</w:t>
      </w:r>
      <w:r w:rsidR="006306CF" w:rsidRPr="005841C2">
        <w:rPr>
          <w:rFonts w:ascii="Arial" w:hAnsi="Arial" w:cs="Arial"/>
        </w:rPr>
        <w:t xml:space="preserve"> </w:t>
      </w:r>
      <w:r w:rsidR="008A3B37">
        <w:rPr>
          <w:rFonts w:ascii="Arial" w:hAnsi="Arial" w:cs="Arial"/>
        </w:rPr>
        <w:t>des Forschungsvorhabens</w:t>
      </w:r>
      <w:r w:rsidR="006306CF">
        <w:rPr>
          <w:rFonts w:ascii="Arial" w:hAnsi="Arial" w:cs="Arial"/>
        </w:rPr>
        <w:t xml:space="preserve"> ist</w:t>
      </w:r>
      <w:r w:rsidR="001E717A">
        <w:rPr>
          <w:rFonts w:ascii="Arial" w:hAnsi="Arial" w:cs="Arial"/>
        </w:rPr>
        <w:t xml:space="preserve">, eine </w:t>
      </w:r>
      <w:r w:rsidR="00DE5203">
        <w:rPr>
          <w:rFonts w:ascii="Arial" w:hAnsi="Arial" w:cs="Arial"/>
        </w:rPr>
        <w:t xml:space="preserve">offene, </w:t>
      </w:r>
      <w:r w:rsidR="001E717A">
        <w:rPr>
          <w:rFonts w:ascii="Arial" w:hAnsi="Arial" w:cs="Arial"/>
        </w:rPr>
        <w:t>modulare Serviceplattform</w:t>
      </w:r>
      <w:r w:rsidR="00775EC2">
        <w:rPr>
          <w:rFonts w:ascii="Arial" w:hAnsi="Arial" w:cs="Arial"/>
        </w:rPr>
        <w:t>,</w:t>
      </w:r>
      <w:r w:rsidR="00775EC2" w:rsidRPr="00775EC2">
        <w:rPr>
          <w:rFonts w:ascii="Arial" w:hAnsi="Arial" w:cs="Arial"/>
          <w:color w:val="000000" w:themeColor="text1"/>
        </w:rPr>
        <w:t xml:space="preserve"> </w:t>
      </w:r>
      <w:r w:rsidR="00775EC2">
        <w:rPr>
          <w:rFonts w:ascii="Arial" w:hAnsi="Arial" w:cs="Arial"/>
          <w:color w:val="000000" w:themeColor="text1"/>
        </w:rPr>
        <w:t>die produktionsnahe Logistikdienstleistungen digitalisiert,</w:t>
      </w:r>
      <w:r w:rsidR="0013319E">
        <w:rPr>
          <w:rFonts w:ascii="Arial" w:hAnsi="Arial" w:cs="Arial"/>
        </w:rPr>
        <w:t xml:space="preserve"> zu entwerfen, </w:t>
      </w:r>
      <w:r w:rsidR="001E717A">
        <w:rPr>
          <w:rFonts w:ascii="Arial" w:hAnsi="Arial" w:cs="Arial"/>
        </w:rPr>
        <w:t>prot</w:t>
      </w:r>
      <w:r w:rsidR="00775EC2">
        <w:rPr>
          <w:rFonts w:ascii="Arial" w:hAnsi="Arial" w:cs="Arial"/>
        </w:rPr>
        <w:t>ot</w:t>
      </w:r>
      <w:r w:rsidR="001E717A">
        <w:rPr>
          <w:rFonts w:ascii="Arial" w:hAnsi="Arial" w:cs="Arial"/>
        </w:rPr>
        <w:t>ypisc</w:t>
      </w:r>
      <w:r w:rsidR="00775EC2">
        <w:rPr>
          <w:rFonts w:ascii="Arial" w:hAnsi="Arial" w:cs="Arial"/>
        </w:rPr>
        <w:t>h zu realisieren und zu testen</w:t>
      </w:r>
      <w:r w:rsidR="001E717A">
        <w:rPr>
          <w:rFonts w:ascii="Arial" w:hAnsi="Arial" w:cs="Arial"/>
        </w:rPr>
        <w:t>.</w:t>
      </w:r>
      <w:r w:rsidR="00775EC2">
        <w:rPr>
          <w:rFonts w:ascii="Arial" w:hAnsi="Arial" w:cs="Arial"/>
        </w:rPr>
        <w:t xml:space="preserve"> </w:t>
      </w:r>
      <w:r w:rsidR="00CB0E4A">
        <w:rPr>
          <w:rFonts w:ascii="Arial" w:hAnsi="Arial" w:cs="Arial"/>
          <w:color w:val="000000" w:themeColor="text1"/>
        </w:rPr>
        <w:t>Just-in-</w:t>
      </w:r>
      <w:proofErr w:type="spellStart"/>
      <w:r w:rsidR="00CB0E4A">
        <w:rPr>
          <w:rFonts w:ascii="Arial" w:hAnsi="Arial" w:cs="Arial"/>
          <w:color w:val="000000" w:themeColor="text1"/>
        </w:rPr>
        <w:t>Sequence</w:t>
      </w:r>
      <w:proofErr w:type="spellEnd"/>
      <w:r w:rsidR="00CB0E4A">
        <w:rPr>
          <w:rFonts w:ascii="Arial" w:hAnsi="Arial" w:cs="Arial"/>
          <w:color w:val="000000" w:themeColor="text1"/>
        </w:rPr>
        <w:t>-L</w:t>
      </w:r>
      <w:r w:rsidR="006306CF" w:rsidRPr="00D81B99">
        <w:rPr>
          <w:rFonts w:ascii="Arial" w:hAnsi="Arial" w:cs="Arial"/>
          <w:color w:val="000000" w:themeColor="text1"/>
        </w:rPr>
        <w:t>ieferungen vo</w:t>
      </w:r>
      <w:r w:rsidR="006306CF" w:rsidRPr="001805EA">
        <w:rPr>
          <w:rFonts w:ascii="Arial" w:hAnsi="Arial" w:cs="Arial"/>
        </w:rPr>
        <w:t>n Teilen am Montageplatz, die Versor</w:t>
      </w:r>
      <w:r w:rsidR="006306CF">
        <w:rPr>
          <w:rFonts w:ascii="Arial" w:hAnsi="Arial" w:cs="Arial"/>
        </w:rPr>
        <w:t>gu</w:t>
      </w:r>
      <w:r w:rsidR="006306CF" w:rsidRPr="00287A35">
        <w:rPr>
          <w:rFonts w:ascii="Arial" w:hAnsi="Arial" w:cs="Arial"/>
        </w:rPr>
        <w:t>ng</w:t>
      </w:r>
      <w:r w:rsidR="00EB569E">
        <w:rPr>
          <w:rFonts w:ascii="Arial" w:hAnsi="Arial" w:cs="Arial"/>
        </w:rPr>
        <w:t xml:space="preserve"> von Maschinen mit Material und</w:t>
      </w:r>
      <w:r w:rsidR="006306CF" w:rsidRPr="00287A35">
        <w:rPr>
          <w:rFonts w:ascii="Arial" w:hAnsi="Arial" w:cs="Arial"/>
        </w:rPr>
        <w:t xml:space="preserve"> das Management von Werkzeugen</w:t>
      </w:r>
      <w:r w:rsidR="00C84135">
        <w:rPr>
          <w:rFonts w:ascii="Arial" w:hAnsi="Arial" w:cs="Arial"/>
        </w:rPr>
        <w:t xml:space="preserve"> zählen </w:t>
      </w:r>
      <w:r w:rsidR="00775EC2">
        <w:rPr>
          <w:rFonts w:ascii="Arial" w:hAnsi="Arial" w:cs="Arial"/>
        </w:rPr>
        <w:t xml:space="preserve">beispielsweise </w:t>
      </w:r>
      <w:r w:rsidR="00C84135">
        <w:rPr>
          <w:rFonts w:ascii="Arial" w:hAnsi="Arial" w:cs="Arial"/>
        </w:rPr>
        <w:t>dazu</w:t>
      </w:r>
      <w:r w:rsidR="006306CF" w:rsidRPr="00287A35">
        <w:rPr>
          <w:rFonts w:ascii="Arial" w:hAnsi="Arial" w:cs="Arial"/>
        </w:rPr>
        <w:t>. M</w:t>
      </w:r>
      <w:r w:rsidR="00655487">
        <w:rPr>
          <w:rFonts w:ascii="Arial" w:hAnsi="Arial" w:cs="Arial"/>
        </w:rPr>
        <w:t>it integrierter</w:t>
      </w:r>
      <w:r w:rsidR="006306CF" w:rsidRPr="00287A35">
        <w:rPr>
          <w:rFonts w:ascii="Arial" w:hAnsi="Arial" w:cs="Arial"/>
        </w:rPr>
        <w:t xml:space="preserve"> Mikroelektronik ausgestattete Behälter m</w:t>
      </w:r>
      <w:r w:rsidR="00C3321A">
        <w:rPr>
          <w:rFonts w:ascii="Arial" w:hAnsi="Arial" w:cs="Arial"/>
        </w:rPr>
        <w:t>achen diese Prozesse transparent. S</w:t>
      </w:r>
      <w:r w:rsidR="006306CF" w:rsidRPr="00287A35">
        <w:rPr>
          <w:rFonts w:ascii="Arial" w:hAnsi="Arial" w:cs="Arial"/>
        </w:rPr>
        <w:t xml:space="preserve">elbstständig </w:t>
      </w:r>
      <w:r w:rsidR="00C3321A">
        <w:rPr>
          <w:rFonts w:ascii="Arial" w:hAnsi="Arial" w:cs="Arial"/>
        </w:rPr>
        <w:t xml:space="preserve">kommunizieren </w:t>
      </w:r>
      <w:r w:rsidR="00775EC2">
        <w:rPr>
          <w:rFonts w:ascii="Arial" w:hAnsi="Arial" w:cs="Arial"/>
        </w:rPr>
        <w:t>die Lademittel</w:t>
      </w:r>
      <w:r w:rsidR="006306CF" w:rsidRPr="00287A35">
        <w:rPr>
          <w:rFonts w:ascii="Arial" w:hAnsi="Arial" w:cs="Arial"/>
        </w:rPr>
        <w:t xml:space="preserve"> </w:t>
      </w:r>
      <w:r w:rsidR="00C3321A">
        <w:rPr>
          <w:rFonts w:ascii="Arial" w:hAnsi="Arial" w:cs="Arial"/>
        </w:rPr>
        <w:t xml:space="preserve">mit </w:t>
      </w:r>
      <w:r w:rsidR="006306CF" w:rsidRPr="00287A35">
        <w:rPr>
          <w:rFonts w:ascii="Arial" w:hAnsi="Arial" w:cs="Arial"/>
        </w:rPr>
        <w:t xml:space="preserve">der </w:t>
      </w:r>
      <w:r w:rsidR="00C3321A">
        <w:rPr>
          <w:rFonts w:ascii="Arial" w:hAnsi="Arial" w:cs="Arial"/>
        </w:rPr>
        <w:t>cloudbasierten P</w:t>
      </w:r>
      <w:r w:rsidR="006306CF" w:rsidRPr="00287A35">
        <w:rPr>
          <w:rFonts w:ascii="Arial" w:hAnsi="Arial" w:cs="Arial"/>
        </w:rPr>
        <w:t>lattform,</w:t>
      </w:r>
      <w:r w:rsidR="00C3321A">
        <w:rPr>
          <w:rFonts w:ascii="Arial" w:hAnsi="Arial" w:cs="Arial"/>
        </w:rPr>
        <w:t xml:space="preserve"> </w:t>
      </w:r>
      <w:r w:rsidR="00655487">
        <w:rPr>
          <w:rFonts w:ascii="Arial" w:hAnsi="Arial" w:cs="Arial"/>
        </w:rPr>
        <w:t xml:space="preserve">welche </w:t>
      </w:r>
      <w:r w:rsidR="00D84959">
        <w:rPr>
          <w:rFonts w:ascii="Arial" w:hAnsi="Arial" w:cs="Arial"/>
          <w:color w:val="000000" w:themeColor="text1"/>
        </w:rPr>
        <w:t>die</w:t>
      </w:r>
      <w:r w:rsidR="00775EC2">
        <w:rPr>
          <w:rFonts w:ascii="Arial" w:hAnsi="Arial" w:cs="Arial"/>
          <w:color w:val="000000" w:themeColor="text1"/>
        </w:rPr>
        <w:t xml:space="preserve"> </w:t>
      </w:r>
      <w:r w:rsidR="00655487">
        <w:rPr>
          <w:rFonts w:ascii="Arial" w:hAnsi="Arial" w:cs="Arial"/>
          <w:color w:val="000000" w:themeColor="text1"/>
        </w:rPr>
        <w:t xml:space="preserve">Daten der smarten </w:t>
      </w:r>
      <w:r w:rsidR="00775EC2">
        <w:rPr>
          <w:rFonts w:ascii="Arial" w:hAnsi="Arial" w:cs="Arial"/>
          <w:color w:val="000000" w:themeColor="text1"/>
        </w:rPr>
        <w:t>Behälter</w:t>
      </w:r>
      <w:r w:rsidR="00C3321A">
        <w:rPr>
          <w:rFonts w:ascii="Arial" w:hAnsi="Arial" w:cs="Arial"/>
          <w:color w:val="000000" w:themeColor="text1"/>
        </w:rPr>
        <w:t xml:space="preserve"> sammelt und interpretiert.</w:t>
      </w:r>
      <w:r w:rsidR="006306CF" w:rsidRPr="00287A35">
        <w:rPr>
          <w:rFonts w:ascii="Arial" w:hAnsi="Arial" w:cs="Arial"/>
        </w:rPr>
        <w:t xml:space="preserve"> </w:t>
      </w:r>
      <w:r w:rsidR="00C3321A">
        <w:rPr>
          <w:rFonts w:ascii="Arial" w:hAnsi="Arial" w:cs="Arial"/>
        </w:rPr>
        <w:t>D</w:t>
      </w:r>
      <w:r w:rsidR="00655487">
        <w:rPr>
          <w:rFonts w:ascii="Arial" w:hAnsi="Arial" w:cs="Arial"/>
        </w:rPr>
        <w:t>ie Ladungsträger</w:t>
      </w:r>
      <w:r w:rsidR="00C3321A">
        <w:rPr>
          <w:rFonts w:ascii="Arial" w:hAnsi="Arial" w:cs="Arial"/>
        </w:rPr>
        <w:t xml:space="preserve"> </w:t>
      </w:r>
      <w:r w:rsidR="00D84959">
        <w:rPr>
          <w:rFonts w:ascii="Arial" w:hAnsi="Arial" w:cs="Arial"/>
        </w:rPr>
        <w:t>geben p</w:t>
      </w:r>
      <w:r w:rsidR="00C3321A">
        <w:rPr>
          <w:rFonts w:ascii="Arial" w:hAnsi="Arial" w:cs="Arial"/>
        </w:rPr>
        <w:t>reis</w:t>
      </w:r>
      <w:r w:rsidR="00BA0B69">
        <w:rPr>
          <w:rFonts w:ascii="Arial" w:hAnsi="Arial" w:cs="Arial"/>
        </w:rPr>
        <w:t>, was sie ent</w:t>
      </w:r>
      <w:r w:rsidR="006306CF" w:rsidRPr="00287A35">
        <w:rPr>
          <w:rFonts w:ascii="Arial" w:hAnsi="Arial" w:cs="Arial"/>
        </w:rPr>
        <w:t>halten un</w:t>
      </w:r>
      <w:r w:rsidR="00C3321A">
        <w:rPr>
          <w:rFonts w:ascii="Arial" w:hAnsi="Arial" w:cs="Arial"/>
        </w:rPr>
        <w:t>d wo sie sich befinden.</w:t>
      </w:r>
      <w:r w:rsidR="006306CF">
        <w:rPr>
          <w:rFonts w:ascii="Arial" w:hAnsi="Arial" w:cs="Arial"/>
        </w:rPr>
        <w:t xml:space="preserve"> </w:t>
      </w:r>
      <w:r w:rsidR="00C3321A">
        <w:rPr>
          <w:rFonts w:ascii="Arial" w:hAnsi="Arial" w:cs="Arial"/>
        </w:rPr>
        <w:t>So können Logistikdienstleister</w:t>
      </w:r>
      <w:r w:rsidR="006306CF">
        <w:rPr>
          <w:rFonts w:ascii="Arial" w:hAnsi="Arial" w:cs="Arial"/>
        </w:rPr>
        <w:t xml:space="preserve"> Bewegungen </w:t>
      </w:r>
      <w:r w:rsidR="006306CF" w:rsidRPr="009F183E">
        <w:rPr>
          <w:rFonts w:ascii="Arial" w:hAnsi="Arial" w:cs="Arial"/>
        </w:rPr>
        <w:t xml:space="preserve">innerhalb und zwischen </w:t>
      </w:r>
      <w:r w:rsidR="00D84959">
        <w:rPr>
          <w:rFonts w:ascii="Arial" w:hAnsi="Arial" w:cs="Arial"/>
        </w:rPr>
        <w:t xml:space="preserve">den </w:t>
      </w:r>
      <w:r w:rsidR="006306CF" w:rsidRPr="009F183E">
        <w:rPr>
          <w:rFonts w:ascii="Arial" w:hAnsi="Arial" w:cs="Arial"/>
        </w:rPr>
        <w:t>Produktionseinrichtungen</w:t>
      </w:r>
      <w:r w:rsidR="006306CF" w:rsidRPr="00AF0506">
        <w:rPr>
          <w:rFonts w:ascii="Arial" w:hAnsi="Arial" w:cs="Arial"/>
        </w:rPr>
        <w:t xml:space="preserve"> </w:t>
      </w:r>
      <w:r w:rsidR="002E0A96">
        <w:rPr>
          <w:rFonts w:ascii="Arial" w:hAnsi="Arial" w:cs="Arial"/>
        </w:rPr>
        <w:t>besser überwachen,</w:t>
      </w:r>
      <w:r w:rsidR="006306CF">
        <w:rPr>
          <w:rFonts w:ascii="Arial" w:hAnsi="Arial" w:cs="Arial"/>
        </w:rPr>
        <w:t xml:space="preserve"> </w:t>
      </w:r>
      <w:r w:rsidR="00D84959">
        <w:rPr>
          <w:rFonts w:ascii="Arial" w:hAnsi="Arial" w:cs="Arial"/>
        </w:rPr>
        <w:t>genauer</w:t>
      </w:r>
      <w:r w:rsidR="002E0A96">
        <w:rPr>
          <w:rFonts w:ascii="Arial" w:hAnsi="Arial" w:cs="Arial"/>
        </w:rPr>
        <w:t xml:space="preserve"> </w:t>
      </w:r>
      <w:r w:rsidR="006306CF">
        <w:rPr>
          <w:rFonts w:ascii="Arial" w:hAnsi="Arial" w:cs="Arial"/>
        </w:rPr>
        <w:t>planen und gezielter steuern.</w:t>
      </w:r>
      <w:r w:rsidR="002E0A96">
        <w:rPr>
          <w:rFonts w:ascii="Arial" w:hAnsi="Arial" w:cs="Arial"/>
        </w:rPr>
        <w:t xml:space="preserve"> </w:t>
      </w:r>
      <w:r w:rsidR="00D84959">
        <w:rPr>
          <w:rFonts w:ascii="Arial" w:hAnsi="Arial" w:cs="Arial"/>
        </w:rPr>
        <w:t xml:space="preserve">Fehleranfällige Erfassungs- und Kontrolltätigkeiten am Wareneingang sowie </w:t>
      </w:r>
      <w:r w:rsidR="0013319E">
        <w:rPr>
          <w:rFonts w:ascii="Arial" w:hAnsi="Arial" w:cs="Arial"/>
        </w:rPr>
        <w:t>hohe</w:t>
      </w:r>
      <w:r w:rsidR="002E0A96">
        <w:rPr>
          <w:rFonts w:ascii="Arial" w:hAnsi="Arial" w:cs="Arial"/>
          <w:color w:val="000000" w:themeColor="text1"/>
        </w:rPr>
        <w:t xml:space="preserve"> Sicherheitsbestände in </w:t>
      </w:r>
      <w:r w:rsidR="00C90C93">
        <w:rPr>
          <w:rFonts w:ascii="Arial" w:hAnsi="Arial" w:cs="Arial"/>
          <w:color w:val="000000" w:themeColor="text1"/>
        </w:rPr>
        <w:t xml:space="preserve">den </w:t>
      </w:r>
      <w:r w:rsidR="002E0A96">
        <w:rPr>
          <w:rFonts w:ascii="Arial" w:hAnsi="Arial" w:cs="Arial"/>
          <w:color w:val="000000" w:themeColor="text1"/>
        </w:rPr>
        <w:t>Behälterkreisläufen</w:t>
      </w:r>
      <w:r w:rsidR="00D84959">
        <w:rPr>
          <w:rFonts w:ascii="Arial" w:hAnsi="Arial" w:cs="Arial"/>
          <w:color w:val="000000" w:themeColor="text1"/>
        </w:rPr>
        <w:t xml:space="preserve"> können </w:t>
      </w:r>
      <w:r w:rsidR="002E0A96">
        <w:rPr>
          <w:rFonts w:ascii="Arial" w:hAnsi="Arial" w:cs="Arial"/>
          <w:color w:val="000000" w:themeColor="text1"/>
        </w:rPr>
        <w:t xml:space="preserve">dank </w:t>
      </w:r>
      <w:r w:rsidR="00D84959">
        <w:rPr>
          <w:rFonts w:ascii="Arial" w:hAnsi="Arial" w:cs="Arial"/>
        </w:rPr>
        <w:t xml:space="preserve">der </w:t>
      </w:r>
      <w:r w:rsidR="00835ADF">
        <w:rPr>
          <w:rFonts w:ascii="Arial" w:hAnsi="Arial" w:cs="Arial"/>
        </w:rPr>
        <w:t xml:space="preserve">intelligenten </w:t>
      </w:r>
      <w:r w:rsidR="00D4081F">
        <w:rPr>
          <w:rFonts w:ascii="Arial" w:hAnsi="Arial" w:cs="Arial"/>
        </w:rPr>
        <w:t>K</w:t>
      </w:r>
      <w:r w:rsidR="00D84959">
        <w:rPr>
          <w:rFonts w:ascii="Arial" w:hAnsi="Arial" w:cs="Arial"/>
        </w:rPr>
        <w:t xml:space="preserve">ommunikation </w:t>
      </w:r>
      <w:r w:rsidR="00D84959">
        <w:rPr>
          <w:rFonts w:ascii="Arial" w:hAnsi="Arial" w:cs="Arial"/>
          <w:color w:val="000000" w:themeColor="text1"/>
        </w:rPr>
        <w:t>vermieden werden</w:t>
      </w:r>
      <w:r w:rsidR="000520D0">
        <w:rPr>
          <w:rFonts w:ascii="Arial" w:hAnsi="Arial" w:cs="Arial"/>
        </w:rPr>
        <w:t>.</w:t>
      </w:r>
      <w:r w:rsidR="00614FC4">
        <w:rPr>
          <w:rFonts w:ascii="Arial" w:hAnsi="Arial" w:cs="Arial"/>
        </w:rPr>
        <w:t xml:space="preserve"> Die Behälterdisposition soll </w:t>
      </w:r>
      <w:r w:rsidR="00EA0566">
        <w:rPr>
          <w:rFonts w:ascii="Arial" w:hAnsi="Arial" w:cs="Arial"/>
        </w:rPr>
        <w:t>automatisiert angepasst werden.</w:t>
      </w:r>
    </w:p>
    <w:p w:rsidR="000520D0" w:rsidRDefault="009440C0" w:rsidP="00376ECC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dem </w:t>
      </w:r>
      <w:r w:rsidR="00D32D46">
        <w:rPr>
          <w:rFonts w:ascii="Arial" w:hAnsi="Arial" w:cs="Arial"/>
          <w:color w:val="000000" w:themeColor="text1"/>
        </w:rPr>
        <w:t>Forschungsprojekt</w:t>
      </w:r>
      <w:r w:rsidR="00D5763B" w:rsidRPr="00D5763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engagiert sich der IT-Dienstleister EURO-LOG gemeinsam</w:t>
      </w:r>
      <w:r w:rsidR="00C6019C">
        <w:rPr>
          <w:rFonts w:ascii="Arial" w:hAnsi="Arial" w:cs="Arial"/>
          <w:color w:val="000000" w:themeColor="text1"/>
        </w:rPr>
        <w:t xml:space="preserve"> mit</w:t>
      </w:r>
      <w:r>
        <w:rPr>
          <w:rFonts w:ascii="Arial" w:hAnsi="Arial" w:cs="Arial"/>
          <w:color w:val="000000" w:themeColor="text1"/>
        </w:rPr>
        <w:t xml:space="preserve"> </w:t>
      </w:r>
      <w:r w:rsidR="00B17441">
        <w:rPr>
          <w:rFonts w:ascii="Arial" w:hAnsi="Arial" w:cs="Arial"/>
          <w:color w:val="000000" w:themeColor="text1"/>
        </w:rPr>
        <w:t xml:space="preserve">dem </w:t>
      </w:r>
      <w:r w:rsidR="00B93F27">
        <w:rPr>
          <w:rFonts w:ascii="Arial" w:hAnsi="Arial" w:cs="Arial"/>
          <w:color w:val="000000" w:themeColor="text1"/>
        </w:rPr>
        <w:t>Spezialisten</w:t>
      </w:r>
      <w:r w:rsidR="00B17441">
        <w:rPr>
          <w:rFonts w:ascii="Arial" w:hAnsi="Arial" w:cs="Arial"/>
          <w:color w:val="000000" w:themeColor="text1"/>
        </w:rPr>
        <w:t xml:space="preserve"> für </w:t>
      </w:r>
      <w:r w:rsidR="00B17441" w:rsidRPr="00B17441">
        <w:rPr>
          <w:rFonts w:ascii="Arial" w:hAnsi="Arial" w:cs="Arial"/>
          <w:color w:val="000000" w:themeColor="text1"/>
        </w:rPr>
        <w:t>Verbindungs- und Montagetechnik</w:t>
      </w:r>
      <w:r w:rsidR="00B17441">
        <w:rPr>
          <w:rFonts w:ascii="Arial" w:hAnsi="Arial" w:cs="Arial"/>
          <w:color w:val="000000" w:themeColor="text1"/>
        </w:rPr>
        <w:t xml:space="preserve"> </w:t>
      </w:r>
      <w:proofErr w:type="spellStart"/>
      <w:r w:rsidR="00DB73E0">
        <w:rPr>
          <w:rFonts w:ascii="Arial" w:hAnsi="Arial" w:cs="Arial"/>
          <w:color w:val="000000" w:themeColor="text1"/>
        </w:rPr>
        <w:t>Böllhoff</w:t>
      </w:r>
      <w:proofErr w:type="spellEnd"/>
      <w:r w:rsidR="00CB0E4A">
        <w:rPr>
          <w:rFonts w:ascii="Arial" w:hAnsi="Arial" w:cs="Arial"/>
          <w:color w:val="000000" w:themeColor="text1"/>
        </w:rPr>
        <w:t xml:space="preserve"> für einen digitalen Fortschritt in der Logistik</w:t>
      </w:r>
      <w:r w:rsidR="00DB73E0">
        <w:rPr>
          <w:rFonts w:ascii="Arial" w:hAnsi="Arial" w:cs="Arial"/>
          <w:color w:val="000000" w:themeColor="text1"/>
        </w:rPr>
        <w:t>.</w:t>
      </w:r>
      <w:r w:rsidR="00DD2FAB">
        <w:rPr>
          <w:rFonts w:ascii="Arial" w:hAnsi="Arial" w:cs="Arial"/>
          <w:color w:val="000000" w:themeColor="text1"/>
        </w:rPr>
        <w:t xml:space="preserve"> </w:t>
      </w:r>
      <w:r w:rsidR="00DB73E0">
        <w:rPr>
          <w:rFonts w:ascii="Arial" w:hAnsi="Arial" w:cs="Arial"/>
          <w:color w:val="000000" w:themeColor="text1"/>
        </w:rPr>
        <w:t xml:space="preserve">Die </w:t>
      </w:r>
      <w:r w:rsidR="00C6019C">
        <w:rPr>
          <w:rFonts w:ascii="Arial" w:hAnsi="Arial" w:cs="Arial"/>
          <w:color w:val="000000" w:themeColor="text1"/>
        </w:rPr>
        <w:t xml:space="preserve">Spedition </w:t>
      </w:r>
      <w:r w:rsidR="00DD2FAB">
        <w:rPr>
          <w:rFonts w:ascii="Arial" w:hAnsi="Arial" w:cs="Arial"/>
          <w:color w:val="000000" w:themeColor="text1"/>
        </w:rPr>
        <w:t>GS Frachtlogistik</w:t>
      </w:r>
      <w:r w:rsidR="00DB73E0">
        <w:rPr>
          <w:rFonts w:ascii="Arial" w:hAnsi="Arial" w:cs="Arial"/>
          <w:color w:val="000000" w:themeColor="text1"/>
        </w:rPr>
        <w:t>, die</w:t>
      </w:r>
      <w:r w:rsidR="005C7B74">
        <w:rPr>
          <w:rFonts w:ascii="Arial" w:hAnsi="Arial" w:cs="Arial"/>
          <w:color w:val="000000" w:themeColor="text1"/>
        </w:rPr>
        <w:t xml:space="preserve"> Universität Bamberg</w:t>
      </w:r>
      <w:r w:rsidR="0052069D">
        <w:rPr>
          <w:rFonts w:ascii="Arial" w:hAnsi="Arial" w:cs="Arial"/>
          <w:color w:val="000000" w:themeColor="text1"/>
        </w:rPr>
        <w:t>,</w:t>
      </w:r>
      <w:r w:rsidR="00DB73E0">
        <w:rPr>
          <w:rFonts w:ascii="Arial" w:hAnsi="Arial" w:cs="Arial"/>
          <w:color w:val="000000" w:themeColor="text1"/>
        </w:rPr>
        <w:t xml:space="preserve"> das</w:t>
      </w:r>
      <w:r w:rsidR="00DD2FAB">
        <w:rPr>
          <w:rFonts w:ascii="Arial" w:hAnsi="Arial" w:cs="Arial"/>
          <w:color w:val="000000" w:themeColor="text1"/>
        </w:rPr>
        <w:t xml:space="preserve"> </w:t>
      </w:r>
      <w:r w:rsidR="00734BCB">
        <w:rPr>
          <w:rFonts w:ascii="Arial" w:hAnsi="Arial" w:cs="Arial"/>
          <w:color w:val="000000" w:themeColor="text1"/>
        </w:rPr>
        <w:t>Fraunhofer</w:t>
      </w:r>
      <w:r w:rsidR="0052069D">
        <w:rPr>
          <w:rFonts w:ascii="Arial" w:hAnsi="Arial" w:cs="Arial"/>
          <w:color w:val="000000" w:themeColor="text1"/>
        </w:rPr>
        <w:t xml:space="preserve"> </w:t>
      </w:r>
      <w:r w:rsidR="0052069D" w:rsidRPr="0052069D">
        <w:rPr>
          <w:rFonts w:ascii="Arial" w:hAnsi="Arial" w:cs="Arial"/>
          <w:color w:val="000000" w:themeColor="text1"/>
        </w:rPr>
        <w:t>IIS und seine Arbeitsgruppe für Supply Chain Services SCS</w:t>
      </w:r>
      <w:r w:rsidR="0052069D">
        <w:rPr>
          <w:rFonts w:ascii="Arial" w:hAnsi="Arial" w:cs="Arial"/>
          <w:color w:val="000000" w:themeColor="text1"/>
        </w:rPr>
        <w:t xml:space="preserve"> </w:t>
      </w:r>
      <w:r w:rsidR="00DB73E0">
        <w:rPr>
          <w:rFonts w:ascii="Arial" w:hAnsi="Arial" w:cs="Arial"/>
          <w:color w:val="000000" w:themeColor="text1"/>
        </w:rPr>
        <w:t>bri</w:t>
      </w:r>
      <w:r w:rsidR="0052069D">
        <w:rPr>
          <w:rFonts w:ascii="Arial" w:hAnsi="Arial" w:cs="Arial"/>
          <w:color w:val="000000" w:themeColor="text1"/>
        </w:rPr>
        <w:t>ngen</w:t>
      </w:r>
      <w:r w:rsidR="00D4081F">
        <w:rPr>
          <w:rFonts w:ascii="Arial" w:hAnsi="Arial" w:cs="Arial"/>
          <w:color w:val="000000" w:themeColor="text1"/>
        </w:rPr>
        <w:t xml:space="preserve"> ihr Expertenwissen</w:t>
      </w:r>
      <w:r w:rsidR="00DB73E0">
        <w:rPr>
          <w:rFonts w:ascii="Arial" w:hAnsi="Arial" w:cs="Arial"/>
          <w:color w:val="000000" w:themeColor="text1"/>
        </w:rPr>
        <w:t xml:space="preserve"> </w:t>
      </w:r>
      <w:r w:rsidR="0052069D" w:rsidRPr="0052069D">
        <w:rPr>
          <w:rFonts w:ascii="Arial" w:hAnsi="Arial" w:cs="Arial"/>
          <w:color w:val="000000" w:themeColor="text1"/>
        </w:rPr>
        <w:t xml:space="preserve">im Bereich </w:t>
      </w:r>
      <w:r w:rsidR="00B05964">
        <w:rPr>
          <w:rFonts w:ascii="Arial" w:hAnsi="Arial" w:cs="Arial"/>
          <w:color w:val="000000" w:themeColor="text1"/>
        </w:rPr>
        <w:t xml:space="preserve">drahtloser Sensornetze </w:t>
      </w:r>
      <w:r w:rsidR="00937E94">
        <w:rPr>
          <w:rFonts w:ascii="Arial" w:hAnsi="Arial" w:cs="Arial"/>
          <w:color w:val="000000" w:themeColor="text1"/>
        </w:rPr>
        <w:t xml:space="preserve">ein. </w:t>
      </w:r>
      <w:r w:rsidR="00DB73E0">
        <w:rPr>
          <w:rFonts w:ascii="Arial" w:hAnsi="Arial" w:cs="Arial"/>
        </w:rPr>
        <w:t>D</w:t>
      </w:r>
      <w:r w:rsidR="008B2B7B">
        <w:rPr>
          <w:rFonts w:ascii="Arial" w:hAnsi="Arial" w:cs="Arial"/>
        </w:rPr>
        <w:t>ie Teilnehmer verfolgen</w:t>
      </w:r>
      <w:r w:rsidR="00DB73E0">
        <w:rPr>
          <w:rFonts w:ascii="Arial" w:hAnsi="Arial" w:cs="Arial"/>
        </w:rPr>
        <w:t xml:space="preserve"> das übergeordnete Ziel, den Wirtschafts- und Logistikstandort Deutschland durch einen</w:t>
      </w:r>
      <w:r w:rsidR="000520D0">
        <w:rPr>
          <w:rFonts w:ascii="Arial" w:hAnsi="Arial" w:cs="Arial"/>
        </w:rPr>
        <w:t xml:space="preserve"> </w:t>
      </w:r>
      <w:r w:rsidR="000520D0" w:rsidRPr="008C6EF7">
        <w:rPr>
          <w:rFonts w:ascii="Arial" w:hAnsi="Arial" w:cs="Arial"/>
        </w:rPr>
        <w:t>Innovationsvorsprung im Bereich der Digitalisierung</w:t>
      </w:r>
      <w:r w:rsidR="00DB73E0">
        <w:rPr>
          <w:rFonts w:ascii="Arial" w:hAnsi="Arial" w:cs="Arial"/>
        </w:rPr>
        <w:t xml:space="preserve"> zu stärken</w:t>
      </w:r>
      <w:r w:rsidR="000520D0">
        <w:rPr>
          <w:rFonts w:ascii="Arial" w:hAnsi="Arial" w:cs="Arial"/>
        </w:rPr>
        <w:t>.</w:t>
      </w:r>
    </w:p>
    <w:p w:rsidR="00235311" w:rsidRDefault="00D4081F" w:rsidP="00376ECC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569E">
        <w:rPr>
          <w:rFonts w:ascii="Arial" w:hAnsi="Arial" w:cs="Arial"/>
        </w:rPr>
        <w:t xml:space="preserve">er internationale Wettbewerbsdruck </w:t>
      </w:r>
      <w:r>
        <w:rPr>
          <w:rFonts w:ascii="Arial" w:hAnsi="Arial" w:cs="Arial"/>
        </w:rPr>
        <w:t xml:space="preserve">für deutsche, im Logistikbereich tätige Unternehmen </w:t>
      </w:r>
      <w:r w:rsidR="001E0F9C">
        <w:rPr>
          <w:rFonts w:ascii="Arial" w:hAnsi="Arial" w:cs="Arial"/>
        </w:rPr>
        <w:t xml:space="preserve">wächst. Die Ansprüche der Kunden an flexiblen und agilen </w:t>
      </w:r>
      <w:r w:rsidR="001E0F9C" w:rsidRPr="007246EC">
        <w:rPr>
          <w:rFonts w:ascii="Arial" w:hAnsi="Arial" w:cs="Arial"/>
        </w:rPr>
        <w:t>Produktionsprozessen</w:t>
      </w:r>
      <w:r w:rsidR="001E0F9C">
        <w:rPr>
          <w:rFonts w:ascii="Arial" w:hAnsi="Arial" w:cs="Arial"/>
        </w:rPr>
        <w:t xml:space="preserve"> steigen. </w:t>
      </w:r>
      <w:r w:rsidR="001C7E8D" w:rsidRPr="001C7E8D">
        <w:rPr>
          <w:rFonts w:ascii="Arial" w:hAnsi="Arial" w:cs="Arial"/>
        </w:rPr>
        <w:t>Hohes Potenzial zur Bewältigung dieser Herausforderung</w:t>
      </w:r>
      <w:r w:rsidR="001E0F9C">
        <w:rPr>
          <w:rFonts w:ascii="Arial" w:hAnsi="Arial" w:cs="Arial"/>
        </w:rPr>
        <w:t>en</w:t>
      </w:r>
      <w:r w:rsidR="001C7E8D" w:rsidRPr="001C7E8D">
        <w:rPr>
          <w:rFonts w:ascii="Arial" w:hAnsi="Arial" w:cs="Arial"/>
        </w:rPr>
        <w:t xml:space="preserve"> wird in der Digitalisierung </w:t>
      </w:r>
      <w:r w:rsidR="001C7E8D" w:rsidRPr="001C7E8D">
        <w:rPr>
          <w:rFonts w:ascii="Arial" w:hAnsi="Arial" w:cs="Arial"/>
        </w:rPr>
        <w:lastRenderedPageBreak/>
        <w:t>gesehen.</w:t>
      </w:r>
      <w:r w:rsidR="00963746">
        <w:t xml:space="preserve"> </w:t>
      </w:r>
      <w:r w:rsidR="00963746" w:rsidRPr="00963746">
        <w:rPr>
          <w:rFonts w:ascii="Arial" w:hAnsi="Arial" w:cs="Arial"/>
        </w:rPr>
        <w:t>Vor al</w:t>
      </w:r>
      <w:r w:rsidR="00D75863">
        <w:rPr>
          <w:rFonts w:ascii="Arial" w:hAnsi="Arial" w:cs="Arial"/>
        </w:rPr>
        <w:t xml:space="preserve">lem Logistikdienstleister </w:t>
      </w:r>
      <w:r w:rsidR="007C5AB8">
        <w:rPr>
          <w:rFonts w:ascii="Arial" w:hAnsi="Arial" w:cs="Arial"/>
        </w:rPr>
        <w:t>sind aufgerufen, sich mit den</w:t>
      </w:r>
      <w:r w:rsidR="00963746" w:rsidRPr="00963746">
        <w:rPr>
          <w:rFonts w:ascii="Arial" w:hAnsi="Arial" w:cs="Arial"/>
        </w:rPr>
        <w:t xml:space="preserve"> neuen Technologi</w:t>
      </w:r>
      <w:r w:rsidR="00881A01">
        <w:rPr>
          <w:rFonts w:ascii="Arial" w:hAnsi="Arial" w:cs="Arial"/>
        </w:rPr>
        <w:t>en auseinanderzusetzen und</w:t>
      </w:r>
      <w:r w:rsidR="00963746" w:rsidRPr="00963746">
        <w:rPr>
          <w:rFonts w:ascii="Arial" w:hAnsi="Arial" w:cs="Arial"/>
        </w:rPr>
        <w:t xml:space="preserve"> </w:t>
      </w:r>
      <w:r w:rsidR="00881A01">
        <w:rPr>
          <w:rFonts w:ascii="Arial" w:hAnsi="Arial" w:cs="Arial"/>
        </w:rPr>
        <w:t xml:space="preserve">ihren Kunden </w:t>
      </w:r>
      <w:r w:rsidR="00963746" w:rsidRPr="00963746">
        <w:rPr>
          <w:rFonts w:ascii="Arial" w:hAnsi="Arial" w:cs="Arial"/>
        </w:rPr>
        <w:t>digitale Lösu</w:t>
      </w:r>
      <w:r w:rsidR="00881A01">
        <w:rPr>
          <w:rFonts w:ascii="Arial" w:hAnsi="Arial" w:cs="Arial"/>
        </w:rPr>
        <w:t>ngen zu bieten</w:t>
      </w:r>
      <w:r w:rsidR="00963746" w:rsidRPr="00963746">
        <w:rPr>
          <w:rFonts w:ascii="Arial" w:hAnsi="Arial" w:cs="Arial"/>
        </w:rPr>
        <w:t>.</w:t>
      </w:r>
      <w:r w:rsidR="00D75863" w:rsidRPr="00D75863">
        <w:rPr>
          <w:rFonts w:ascii="Arial" w:hAnsi="Arial" w:cs="Arial"/>
        </w:rPr>
        <w:t xml:space="preserve"> </w:t>
      </w:r>
      <w:r w:rsidR="007C5AB8">
        <w:rPr>
          <w:rFonts w:ascii="Arial" w:hAnsi="Arial" w:cs="Arial"/>
        </w:rPr>
        <w:t xml:space="preserve">Denn </w:t>
      </w:r>
      <w:r w:rsidR="00881A01">
        <w:rPr>
          <w:rFonts w:ascii="Arial" w:hAnsi="Arial" w:cs="Arial"/>
        </w:rPr>
        <w:t>als Hauptverantwortliche wickeln Logistikdienstleister</w:t>
      </w:r>
      <w:r w:rsidR="007C5AB8">
        <w:rPr>
          <w:rFonts w:ascii="Arial" w:hAnsi="Arial" w:cs="Arial"/>
        </w:rPr>
        <w:t xml:space="preserve"> </w:t>
      </w:r>
      <w:r w:rsidR="00D75863">
        <w:rPr>
          <w:rFonts w:ascii="Arial" w:hAnsi="Arial" w:cs="Arial"/>
        </w:rPr>
        <w:t xml:space="preserve">logistische Prozesse </w:t>
      </w:r>
      <w:r w:rsidR="00D75863" w:rsidRPr="00963746">
        <w:rPr>
          <w:rFonts w:ascii="Arial" w:hAnsi="Arial" w:cs="Arial"/>
        </w:rPr>
        <w:t xml:space="preserve">in und zwischen </w:t>
      </w:r>
      <w:r w:rsidR="007C5AB8">
        <w:rPr>
          <w:rFonts w:ascii="Arial" w:hAnsi="Arial" w:cs="Arial"/>
        </w:rPr>
        <w:t xml:space="preserve">den </w:t>
      </w:r>
      <w:r w:rsidR="00D75863" w:rsidRPr="00963746">
        <w:rPr>
          <w:rFonts w:ascii="Arial" w:hAnsi="Arial" w:cs="Arial"/>
        </w:rPr>
        <w:t xml:space="preserve">Produktionsstätten </w:t>
      </w:r>
      <w:r w:rsidR="007C5AB8">
        <w:rPr>
          <w:rFonts w:ascii="Arial" w:hAnsi="Arial" w:cs="Arial"/>
        </w:rPr>
        <w:t>ab.</w:t>
      </w:r>
    </w:p>
    <w:p w:rsidR="000926F7" w:rsidRDefault="00C90C93" w:rsidP="004C56DA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 der entwickelten </w:t>
      </w:r>
      <w:r w:rsidR="006E03C3">
        <w:rPr>
          <w:rFonts w:ascii="Arial" w:hAnsi="Arial" w:cs="Arial"/>
        </w:rPr>
        <w:t>offenen Industrie 4.0-Plattform</w:t>
      </w:r>
      <w:r>
        <w:rPr>
          <w:rFonts w:ascii="Arial" w:hAnsi="Arial" w:cs="Arial"/>
        </w:rPr>
        <w:t xml:space="preserve"> sollen sich die </w:t>
      </w:r>
      <w:r w:rsidR="004C56DA" w:rsidRPr="00210AD7">
        <w:rPr>
          <w:rFonts w:ascii="Arial" w:hAnsi="Arial" w:cs="Arial"/>
        </w:rPr>
        <w:t>Logistikdienstleister</w:t>
      </w:r>
      <w:r w:rsidR="004C56DA">
        <w:rPr>
          <w:rFonts w:ascii="Arial" w:hAnsi="Arial" w:cs="Arial"/>
        </w:rPr>
        <w:t xml:space="preserve"> </w:t>
      </w:r>
      <w:r w:rsidR="00210AD7" w:rsidRPr="004C56DA">
        <w:rPr>
          <w:rFonts w:ascii="Arial" w:hAnsi="Arial" w:cs="Arial"/>
        </w:rPr>
        <w:t>zukünftig j</w:t>
      </w:r>
      <w:r>
        <w:rPr>
          <w:rFonts w:ascii="Arial" w:hAnsi="Arial" w:cs="Arial"/>
        </w:rPr>
        <w:t>e nach Bedarf</w:t>
      </w:r>
      <w:r w:rsidR="004C56DA" w:rsidRPr="008A357D">
        <w:rPr>
          <w:rFonts w:ascii="Arial" w:hAnsi="Arial" w:cs="Arial"/>
        </w:rPr>
        <w:t xml:space="preserve"> </w:t>
      </w:r>
      <w:r w:rsidR="00636CE1">
        <w:rPr>
          <w:rFonts w:ascii="Arial" w:hAnsi="Arial" w:cs="Arial"/>
        </w:rPr>
        <w:t>bedienen und dadurch</w:t>
      </w:r>
      <w:r w:rsidR="00210AD7" w:rsidRPr="008A357D">
        <w:rPr>
          <w:rFonts w:ascii="Arial" w:hAnsi="Arial" w:cs="Arial"/>
        </w:rPr>
        <w:t xml:space="preserve"> die Anforderungen ihrer Kunden besser erfüllen können</w:t>
      </w:r>
      <w:r w:rsidR="004C56DA" w:rsidRPr="008A357D">
        <w:rPr>
          <w:rFonts w:ascii="Arial" w:hAnsi="Arial" w:cs="Arial"/>
        </w:rPr>
        <w:t xml:space="preserve">. Mit der </w:t>
      </w:r>
      <w:r>
        <w:rPr>
          <w:rFonts w:ascii="Arial" w:hAnsi="Arial" w:cs="Arial"/>
        </w:rPr>
        <w:t>Cloud-</w:t>
      </w:r>
      <w:r w:rsidR="004C56DA" w:rsidRPr="008A357D">
        <w:rPr>
          <w:rFonts w:ascii="Arial" w:hAnsi="Arial" w:cs="Arial"/>
        </w:rPr>
        <w:t xml:space="preserve">Software </w:t>
      </w:r>
      <w:r w:rsidR="00636CE1">
        <w:rPr>
          <w:rFonts w:ascii="Arial" w:hAnsi="Arial" w:cs="Arial"/>
        </w:rPr>
        <w:t>verschwinden</w:t>
      </w:r>
      <w:r w:rsidR="008545BD">
        <w:rPr>
          <w:rFonts w:ascii="Arial" w:hAnsi="Arial" w:cs="Arial"/>
        </w:rPr>
        <w:t xml:space="preserve"> </w:t>
      </w:r>
      <w:r w:rsidR="000926F7" w:rsidRPr="004C56DA">
        <w:rPr>
          <w:rFonts w:ascii="Arial" w:hAnsi="Arial" w:cs="Arial"/>
        </w:rPr>
        <w:t>Papiere völlig aus der Pro</w:t>
      </w:r>
      <w:r w:rsidR="004C56DA">
        <w:rPr>
          <w:rFonts w:ascii="Arial" w:hAnsi="Arial" w:cs="Arial"/>
        </w:rPr>
        <w:t>duktion</w:t>
      </w:r>
      <w:r w:rsidR="008545BD">
        <w:rPr>
          <w:rFonts w:ascii="Arial" w:hAnsi="Arial" w:cs="Arial"/>
        </w:rPr>
        <w:t xml:space="preserve"> </w:t>
      </w:r>
      <w:r w:rsidR="00636CE1">
        <w:rPr>
          <w:rFonts w:ascii="Arial" w:hAnsi="Arial" w:cs="Arial"/>
        </w:rPr>
        <w:t>und werden</w:t>
      </w:r>
      <w:r w:rsidR="004C56DA">
        <w:rPr>
          <w:rFonts w:ascii="Arial" w:hAnsi="Arial" w:cs="Arial"/>
        </w:rPr>
        <w:t xml:space="preserve"> </w:t>
      </w:r>
      <w:r w:rsidR="00BA6B93">
        <w:rPr>
          <w:rFonts w:ascii="Arial" w:hAnsi="Arial" w:cs="Arial"/>
        </w:rPr>
        <w:t xml:space="preserve">zum Beispiel </w:t>
      </w:r>
      <w:r w:rsidR="004C56DA">
        <w:rPr>
          <w:rFonts w:ascii="Arial" w:hAnsi="Arial" w:cs="Arial"/>
        </w:rPr>
        <w:t>durch Smartp</w:t>
      </w:r>
      <w:r w:rsidR="00BA6B93">
        <w:rPr>
          <w:rFonts w:ascii="Arial" w:hAnsi="Arial" w:cs="Arial"/>
        </w:rPr>
        <w:t>hones, Tablets und</w:t>
      </w:r>
      <w:r w:rsidR="000926F7" w:rsidRPr="004C56DA">
        <w:rPr>
          <w:rFonts w:ascii="Arial" w:hAnsi="Arial" w:cs="Arial"/>
        </w:rPr>
        <w:t xml:space="preserve"> </w:t>
      </w:r>
      <w:proofErr w:type="spellStart"/>
      <w:r w:rsidR="00D052B6" w:rsidRPr="004C56DA">
        <w:rPr>
          <w:rFonts w:ascii="Arial" w:hAnsi="Arial" w:cs="Arial"/>
        </w:rPr>
        <w:t>Wearables</w:t>
      </w:r>
      <w:proofErr w:type="spellEnd"/>
      <w:r w:rsidR="00636CE1">
        <w:rPr>
          <w:rFonts w:ascii="Arial" w:hAnsi="Arial" w:cs="Arial"/>
        </w:rPr>
        <w:t xml:space="preserve"> ersetzt. </w:t>
      </w:r>
      <w:r w:rsidR="00655487">
        <w:rPr>
          <w:rFonts w:ascii="Arial" w:hAnsi="Arial" w:cs="Arial"/>
        </w:rPr>
        <w:t>Die Ladungsi</w:t>
      </w:r>
      <w:r w:rsidR="00636CE1">
        <w:rPr>
          <w:rFonts w:ascii="Arial" w:hAnsi="Arial" w:cs="Arial"/>
        </w:rPr>
        <w:t>nfor</w:t>
      </w:r>
      <w:r w:rsidR="004C28F3">
        <w:rPr>
          <w:rFonts w:ascii="Arial" w:hAnsi="Arial" w:cs="Arial"/>
        </w:rPr>
        <w:t xml:space="preserve">mationen sind damit immer und überall </w:t>
      </w:r>
      <w:r w:rsidR="00636CE1">
        <w:rPr>
          <w:rFonts w:ascii="Arial" w:hAnsi="Arial" w:cs="Arial"/>
        </w:rPr>
        <w:t>verfügbar.</w:t>
      </w:r>
    </w:p>
    <w:p w:rsidR="00937E94" w:rsidRDefault="00937E94" w:rsidP="004C56DA">
      <w:pPr>
        <w:spacing w:line="300" w:lineRule="exact"/>
        <w:ind w:right="2268"/>
        <w:jc w:val="both"/>
        <w:rPr>
          <w:rFonts w:ascii="Arial" w:hAnsi="Arial" w:cs="Arial"/>
        </w:rPr>
      </w:pPr>
      <w:r w:rsidRPr="00937E94">
        <w:rPr>
          <w:rFonts w:ascii="Arial" w:hAnsi="Arial" w:cs="Arial"/>
        </w:rPr>
        <w:t>Erste Pro</w:t>
      </w:r>
      <w:r>
        <w:rPr>
          <w:rFonts w:ascii="Arial" w:hAnsi="Arial" w:cs="Arial"/>
        </w:rPr>
        <w:t>jektergebnisse werden vom 14. März bis zum 16. März</w:t>
      </w:r>
      <w:r w:rsidRPr="00937E94">
        <w:rPr>
          <w:rFonts w:ascii="Arial" w:hAnsi="Arial" w:cs="Arial"/>
        </w:rPr>
        <w:t xml:space="preserve"> auf der </w:t>
      </w:r>
      <w:r>
        <w:rPr>
          <w:rFonts w:ascii="Arial" w:hAnsi="Arial" w:cs="Arial"/>
        </w:rPr>
        <w:t xml:space="preserve">Messe </w:t>
      </w:r>
      <w:proofErr w:type="spellStart"/>
      <w:r w:rsidRPr="00937E94">
        <w:rPr>
          <w:rFonts w:ascii="Arial" w:hAnsi="Arial" w:cs="Arial"/>
        </w:rPr>
        <w:t>embedded</w:t>
      </w:r>
      <w:proofErr w:type="spellEnd"/>
      <w:r w:rsidRPr="00937E94">
        <w:rPr>
          <w:rFonts w:ascii="Arial" w:hAnsi="Arial" w:cs="Arial"/>
        </w:rPr>
        <w:t xml:space="preserve"> </w:t>
      </w:r>
      <w:proofErr w:type="spellStart"/>
      <w:r w:rsidRPr="00937E94">
        <w:rPr>
          <w:rFonts w:ascii="Arial" w:hAnsi="Arial" w:cs="Arial"/>
        </w:rPr>
        <w:t>world</w:t>
      </w:r>
      <w:proofErr w:type="spellEnd"/>
      <w:r w:rsidRPr="00937E94">
        <w:rPr>
          <w:rFonts w:ascii="Arial" w:hAnsi="Arial" w:cs="Arial"/>
        </w:rPr>
        <w:t xml:space="preserve"> in Nürnberg und auf der </w:t>
      </w:r>
      <w:proofErr w:type="spellStart"/>
      <w:r w:rsidRPr="00937E94">
        <w:rPr>
          <w:rFonts w:ascii="Arial" w:hAnsi="Arial" w:cs="Arial"/>
        </w:rPr>
        <w:t>LogiMAT</w:t>
      </w:r>
      <w:proofErr w:type="spellEnd"/>
      <w:r w:rsidRPr="00937E94">
        <w:rPr>
          <w:rFonts w:ascii="Arial" w:hAnsi="Arial" w:cs="Arial"/>
        </w:rPr>
        <w:t xml:space="preserve"> in Stu</w:t>
      </w:r>
      <w:r w:rsidR="00386966">
        <w:rPr>
          <w:rFonts w:ascii="Arial" w:hAnsi="Arial" w:cs="Arial"/>
        </w:rPr>
        <w:t>ttgart präsentiert. Die smarten Behälter</w:t>
      </w:r>
      <w:r w:rsidRPr="00937E94">
        <w:rPr>
          <w:rFonts w:ascii="Arial" w:hAnsi="Arial" w:cs="Arial"/>
        </w:rPr>
        <w:t xml:space="preserve"> finden sich auf den Ständen des Fraunhofer IIS (</w:t>
      </w:r>
      <w:proofErr w:type="spellStart"/>
      <w:r w:rsidRPr="00937E94">
        <w:rPr>
          <w:rFonts w:ascii="Arial" w:hAnsi="Arial" w:cs="Arial"/>
        </w:rPr>
        <w:t>embedded</w:t>
      </w:r>
      <w:proofErr w:type="spellEnd"/>
      <w:r w:rsidRPr="00937E94">
        <w:rPr>
          <w:rFonts w:ascii="Arial" w:hAnsi="Arial" w:cs="Arial"/>
        </w:rPr>
        <w:t xml:space="preserve"> </w:t>
      </w:r>
      <w:proofErr w:type="spellStart"/>
      <w:r w:rsidRPr="00937E94">
        <w:rPr>
          <w:rFonts w:ascii="Arial" w:hAnsi="Arial" w:cs="Arial"/>
        </w:rPr>
        <w:t>world</w:t>
      </w:r>
      <w:proofErr w:type="spellEnd"/>
      <w:r w:rsidRPr="00937E94">
        <w:rPr>
          <w:rFonts w:ascii="Arial" w:hAnsi="Arial" w:cs="Arial"/>
        </w:rPr>
        <w:t>, Halle 4, Stand 470) und Fraunhofer SCS (</w:t>
      </w:r>
      <w:proofErr w:type="spellStart"/>
      <w:r w:rsidRPr="00937E94">
        <w:rPr>
          <w:rFonts w:ascii="Arial" w:hAnsi="Arial" w:cs="Arial"/>
        </w:rPr>
        <w:t>LogiMAT</w:t>
      </w:r>
      <w:proofErr w:type="spellEnd"/>
      <w:r w:rsidRPr="00937E94">
        <w:rPr>
          <w:rFonts w:ascii="Arial" w:hAnsi="Arial" w:cs="Arial"/>
        </w:rPr>
        <w:t>, Halle 5, Stand G08).</w:t>
      </w:r>
    </w:p>
    <w:p w:rsidR="00B67635" w:rsidRDefault="005E4C62" w:rsidP="004C56DA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E4727">
        <w:rPr>
          <w:rFonts w:ascii="Arial" w:hAnsi="Arial" w:cs="Arial"/>
        </w:rPr>
        <w:t>ach Abschluss des Projekt</w:t>
      </w:r>
      <w:r>
        <w:rPr>
          <w:rFonts w:ascii="Arial" w:hAnsi="Arial" w:cs="Arial"/>
        </w:rPr>
        <w:t>e</w:t>
      </w:r>
      <w:r w:rsidRPr="00DE47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April 2019 – werden die Forschungsergebnisse </w:t>
      </w:r>
      <w:r w:rsidR="008A357D">
        <w:rPr>
          <w:rFonts w:ascii="Arial" w:hAnsi="Arial" w:cs="Arial"/>
        </w:rPr>
        <w:t xml:space="preserve">in die Produktentwicklung der </w:t>
      </w:r>
      <w:r w:rsidR="003D6A3B">
        <w:rPr>
          <w:rFonts w:ascii="Arial" w:hAnsi="Arial" w:cs="Arial"/>
        </w:rPr>
        <w:t>EURO-LOG</w:t>
      </w:r>
      <w:r w:rsidR="008A357D">
        <w:rPr>
          <w:rFonts w:ascii="Arial" w:hAnsi="Arial" w:cs="Arial"/>
        </w:rPr>
        <w:t xml:space="preserve"> AG</w:t>
      </w:r>
      <w:r w:rsidR="003D6A3B">
        <w:rPr>
          <w:rFonts w:ascii="Arial" w:hAnsi="Arial" w:cs="Arial"/>
        </w:rPr>
        <w:t xml:space="preserve"> </w:t>
      </w:r>
      <w:r w:rsidR="008A357D" w:rsidRPr="003D6A3B">
        <w:rPr>
          <w:rFonts w:ascii="Arial" w:hAnsi="Arial" w:cs="Arial"/>
        </w:rPr>
        <w:t>einfließen</w:t>
      </w:r>
      <w:r w:rsidR="008A357D">
        <w:rPr>
          <w:rFonts w:ascii="Arial" w:hAnsi="Arial" w:cs="Arial"/>
        </w:rPr>
        <w:t>.</w:t>
      </w:r>
    </w:p>
    <w:p w:rsidR="00937E94" w:rsidRDefault="00C91BDF" w:rsidP="004C56DA">
      <w:pPr>
        <w:spacing w:line="300" w:lineRule="exact"/>
        <w:ind w:right="2268"/>
        <w:jc w:val="both"/>
        <w:rPr>
          <w:rFonts w:ascii="Arial" w:hAnsi="Arial" w:cs="Arial"/>
          <w:i/>
          <w:sz w:val="20"/>
          <w:szCs w:val="20"/>
        </w:rPr>
      </w:pPr>
      <w:r w:rsidRPr="00C91BDF">
        <w:rPr>
          <w:rFonts w:ascii="Arial" w:hAnsi="Arial" w:cs="Arial"/>
          <w:i/>
          <w:sz w:val="20"/>
          <w:szCs w:val="20"/>
        </w:rPr>
        <w:t>Zeichenanzahl:</w:t>
      </w:r>
      <w:bookmarkStart w:id="0" w:name="_GoBack"/>
      <w:bookmarkEnd w:id="0"/>
      <w:r w:rsidR="00B67635">
        <w:rPr>
          <w:rFonts w:ascii="Arial" w:hAnsi="Arial" w:cs="Arial"/>
          <w:i/>
          <w:sz w:val="20"/>
          <w:szCs w:val="20"/>
        </w:rPr>
        <w:t>3487</w:t>
      </w:r>
    </w:p>
    <w:p w:rsidR="0060779C" w:rsidRPr="00C91BDF" w:rsidRDefault="0060779C" w:rsidP="004C56DA">
      <w:pPr>
        <w:spacing w:line="300" w:lineRule="exact"/>
        <w:ind w:right="2268"/>
        <w:jc w:val="both"/>
        <w:rPr>
          <w:rFonts w:ascii="Arial" w:hAnsi="Arial" w:cs="Arial"/>
          <w:i/>
          <w:sz w:val="20"/>
          <w:szCs w:val="20"/>
        </w:rPr>
      </w:pPr>
    </w:p>
    <w:p w:rsidR="00D3077F" w:rsidRDefault="00D3077F" w:rsidP="004C56DA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A4B7B5B" wp14:editId="1CC846CD">
            <wp:simplePos x="0" y="0"/>
            <wp:positionH relativeFrom="column">
              <wp:posOffset>-153645</wp:posOffset>
            </wp:positionH>
            <wp:positionV relativeFrom="paragraph">
              <wp:posOffset>159918</wp:posOffset>
            </wp:positionV>
            <wp:extent cx="1700093" cy="1075335"/>
            <wp:effectExtent l="0" t="0" r="0" b="0"/>
            <wp:wrapNone/>
            <wp:docPr id="7" name="Grafik 7" descr="C:\Users\siske\Desktop\BMBF_RGB_Ge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ke\Desktop\BMBF_RGB_Gef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6"/>
                    <a:stretch/>
                  </pic:blipFill>
                  <pic:spPr bwMode="auto">
                    <a:xfrm>
                      <a:off x="0" y="0"/>
                      <a:ext cx="1704340" cy="10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F" w:rsidRDefault="00D3077F" w:rsidP="004C56DA">
      <w:pPr>
        <w:spacing w:line="300" w:lineRule="exact"/>
        <w:ind w:right="2268"/>
        <w:jc w:val="both"/>
        <w:rPr>
          <w:rFonts w:ascii="Arial" w:hAnsi="Arial" w:cs="Arial"/>
        </w:rPr>
      </w:pPr>
    </w:p>
    <w:p w:rsidR="00D3077F" w:rsidRDefault="00D3077F" w:rsidP="004C56DA">
      <w:pPr>
        <w:spacing w:line="300" w:lineRule="exact"/>
        <w:ind w:right="2268"/>
        <w:jc w:val="both"/>
        <w:rPr>
          <w:rFonts w:ascii="Arial" w:hAnsi="Arial" w:cs="Arial"/>
        </w:rPr>
      </w:pPr>
    </w:p>
    <w:p w:rsidR="007246EC" w:rsidRDefault="007246E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60779C" w:rsidRDefault="0060779C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AF3E92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AF3E92">
        <w:rPr>
          <w:rFonts w:ascii="Arial" w:hAnsi="Arial" w:cs="Arial"/>
          <w:b/>
          <w:color w:val="838383"/>
          <w:sz w:val="16"/>
        </w:rPr>
        <w:t>D</w:t>
      </w:r>
      <w:r w:rsidR="00F07FB0" w:rsidRPr="00AF3E92">
        <w:rPr>
          <w:rFonts w:ascii="Arial" w:hAnsi="Arial" w:cs="Arial"/>
          <w:b/>
          <w:color w:val="838383"/>
          <w:sz w:val="16"/>
        </w:rPr>
        <w:t>ie EURO-LOG AG</w:t>
      </w:r>
    </w:p>
    <w:p w:rsidR="0090118E" w:rsidRPr="0090118E" w:rsidRDefault="0090118E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90118E">
        <w:rPr>
          <w:rFonts w:ascii="Arial" w:hAnsi="Arial" w:cs="Arial"/>
          <w:color w:val="838383"/>
          <w:sz w:val="16"/>
        </w:rPr>
        <w:t>people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owned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company</w:t>
      </w:r>
      <w:proofErr w:type="spellEnd"/>
      <w:r w:rsidRPr="0090118E">
        <w:rPr>
          <w:rFonts w:ascii="Arial" w:hAnsi="Arial" w:cs="Arial"/>
          <w:color w:val="838383"/>
          <w:sz w:val="16"/>
        </w:rPr>
        <w:t>“ und entwickelte sich zu einem der führenden Anbieter von IT- und Prozessintegration. Über 80 Mitarbeiter sorgen heute am Hauptsitz Hallbergmoos-München mit eigenen Rechenzentren, innovativen Software-Applikationen und individuellen Anbindungen für Transparenz in logistischen Prozessen.</w:t>
      </w:r>
    </w:p>
    <w:p w:rsidR="00C30D30" w:rsidRDefault="0090118E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 xml:space="preserve">EURO-LOG realisiert sowohl für Verlader als auch für Speditionen und Logistikdienstleister übergreifende Prozesslösungen. Dabei bindet die EURO-LOG AG ihre Lösungen flexibel an bestehende Anwendungen, z. B. SAP-Systeme, an. Der verladenden Industrie bietet EURO-LOG unter anderem Lösungen wie Supply Chain Management, Transportmanagement, Behältermanagement und Zeitfenstermanagement. Das Speditionsportal, mobile Logistiklösungen wie die App Mobile Track, die ONE LINK Auftragserfassung und </w:t>
      </w:r>
      <w:proofErr w:type="spellStart"/>
      <w:r w:rsidRPr="0090118E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sind speziell für Speditionen und Logistikdienstleister entwickelte Lösungen. Heute nutzen Kunden aus den Branchen Automotive, Industrie, Handel, Hightech, Elektronik, Konsumgüter, Chemie &amp; </w:t>
      </w:r>
      <w:proofErr w:type="spellStart"/>
      <w:r w:rsidRPr="0090118E">
        <w:rPr>
          <w:rFonts w:ascii="Arial" w:hAnsi="Arial" w:cs="Arial"/>
          <w:color w:val="838383"/>
          <w:sz w:val="16"/>
        </w:rPr>
        <w:t>Pharma</w:t>
      </w:r>
      <w:proofErr w:type="spellEnd"/>
      <w:r w:rsidRPr="0090118E">
        <w:rPr>
          <w:rFonts w:ascii="Arial" w:hAnsi="Arial" w:cs="Arial"/>
          <w:color w:val="838383"/>
          <w:sz w:val="16"/>
        </w:rPr>
        <w:t>, Maschinenbau, Kontraktlogistik, Spedition &amp; Logistik und weitere die Lösungen von EURO-LOG.</w:t>
      </w:r>
    </w:p>
    <w:p w:rsidR="00227E86" w:rsidRPr="0090118E" w:rsidRDefault="00227E86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</w:p>
    <w:p w:rsidR="001D3592" w:rsidRPr="001D3592" w:rsidRDefault="001D3592" w:rsidP="001D3592">
      <w:pPr>
        <w:spacing w:line="240" w:lineRule="auto"/>
        <w:ind w:right="2324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 xml:space="preserve">Webseite: </w:t>
      </w:r>
      <w:r w:rsidRPr="001D3592">
        <w:rPr>
          <w:rFonts w:ascii="Arial" w:hAnsi="Arial" w:cs="Arial"/>
          <w:color w:val="838383"/>
          <w:sz w:val="16"/>
        </w:rPr>
        <w:t xml:space="preserve">www.eurolog.com </w:t>
      </w:r>
    </w:p>
    <w:p w:rsidR="001D3592" w:rsidRPr="001D3592" w:rsidRDefault="001D3592" w:rsidP="001D3592">
      <w:pPr>
        <w:spacing w:line="240" w:lineRule="auto"/>
        <w:ind w:right="2324"/>
        <w:rPr>
          <w:rFonts w:ascii="Arial" w:hAnsi="Arial" w:cs="Arial"/>
          <w:color w:val="838383"/>
          <w:sz w:val="16"/>
        </w:rPr>
      </w:pPr>
      <w:r w:rsidRPr="001D3592">
        <w:rPr>
          <w:rFonts w:ascii="Arial" w:hAnsi="Arial" w:cs="Arial"/>
          <w:color w:val="838383"/>
          <w:sz w:val="16"/>
        </w:rPr>
        <w:t xml:space="preserve">Facebook: www.facebook.com/eurolog </w:t>
      </w:r>
    </w:p>
    <w:p w:rsidR="001D3592" w:rsidRPr="001D3592" w:rsidRDefault="001D3592" w:rsidP="001D3592">
      <w:pPr>
        <w:spacing w:line="240" w:lineRule="auto"/>
        <w:ind w:right="2324"/>
        <w:rPr>
          <w:rFonts w:ascii="Arial" w:hAnsi="Arial" w:cs="Arial"/>
          <w:color w:val="838383"/>
          <w:sz w:val="16"/>
        </w:rPr>
      </w:pPr>
      <w:r w:rsidRPr="001D3592">
        <w:rPr>
          <w:rFonts w:ascii="Arial" w:hAnsi="Arial" w:cs="Arial"/>
          <w:color w:val="838383"/>
          <w:sz w:val="16"/>
        </w:rPr>
        <w:t xml:space="preserve">Twitter: twitter.com/EURO_LOG_AG </w:t>
      </w:r>
    </w:p>
    <w:p w:rsidR="00473EF3" w:rsidRPr="00473EF3" w:rsidRDefault="001D3592" w:rsidP="001D3592">
      <w:pPr>
        <w:spacing w:line="240" w:lineRule="auto"/>
        <w:ind w:right="2324"/>
        <w:rPr>
          <w:rFonts w:ascii="Arial" w:hAnsi="Arial" w:cs="Arial"/>
          <w:color w:val="838383"/>
          <w:sz w:val="16"/>
        </w:rPr>
      </w:pPr>
      <w:r w:rsidRPr="001D3592">
        <w:rPr>
          <w:rFonts w:ascii="Arial" w:hAnsi="Arial" w:cs="Arial"/>
          <w:color w:val="838383"/>
          <w:sz w:val="16"/>
        </w:rPr>
        <w:t>LinkedIn: www.linkedin.com/company/euro-log-ag</w:t>
      </w:r>
    </w:p>
    <w:sectPr w:rsidR="00473EF3" w:rsidRPr="00473EF3" w:rsidSect="00A044B6">
      <w:headerReference w:type="default" r:id="rId12"/>
      <w:footerReference w:type="default" r:id="rId13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58" w:rsidRDefault="00516058" w:rsidP="003140F6">
      <w:pPr>
        <w:spacing w:after="0" w:line="240" w:lineRule="auto"/>
      </w:pPr>
      <w:r>
        <w:separator/>
      </w:r>
    </w:p>
  </w:endnote>
  <w:endnote w:type="continuationSeparator" w:id="0">
    <w:p w:rsidR="00516058" w:rsidRDefault="00516058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7B829D12" wp14:editId="5CD0B36C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CD6CA"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D80280D" wp14:editId="488D5131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808446"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0708FCD" wp14:editId="2949A4D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EC9850"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175AB0" w:rsidRPr="00175AB0">
      <w:rPr>
        <w:rFonts w:ascii="Arial" w:eastAsia="Times New Roman" w:hAnsi="Arial" w:cs="Arial"/>
        <w:noProof/>
        <w:color w:val="838383"/>
        <w:sz w:val="14"/>
        <w:szCs w:val="16"/>
      </w:rPr>
      <w:t>Mit smarten Behältern zu Industrie 4.0</w:t>
    </w:r>
    <w:r w:rsidR="006B5A1E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175AB0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175AB0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0E24D3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0E24D3" w:rsidRPr="000E24D3">
        <w:rPr>
          <w:rFonts w:ascii="Arial" w:hAnsi="Arial" w:cs="Arial"/>
          <w:b/>
          <w:noProof/>
          <w:color w:val="838383"/>
          <w:sz w:val="14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58" w:rsidRDefault="00516058" w:rsidP="003140F6">
      <w:pPr>
        <w:spacing w:after="0" w:line="240" w:lineRule="auto"/>
      </w:pPr>
      <w:r>
        <w:separator/>
      </w:r>
    </w:p>
  </w:footnote>
  <w:footnote w:type="continuationSeparator" w:id="0">
    <w:p w:rsidR="00516058" w:rsidRDefault="00516058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3A3DB2CF" wp14:editId="6C019207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134C06CA" wp14:editId="66AD2A9A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2FBF41"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485121" wp14:editId="1D5D2A25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00730B"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09"/>
    <w:multiLevelType w:val="hybridMultilevel"/>
    <w:tmpl w:val="8216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233"/>
    <w:multiLevelType w:val="hybridMultilevel"/>
    <w:tmpl w:val="49D03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7FA8"/>
    <w:multiLevelType w:val="hybridMultilevel"/>
    <w:tmpl w:val="AC16690E"/>
    <w:lvl w:ilvl="0" w:tplc="A3822DF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07408"/>
    <w:multiLevelType w:val="hybridMultilevel"/>
    <w:tmpl w:val="6B0C3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1D3A"/>
    <w:multiLevelType w:val="hybridMultilevel"/>
    <w:tmpl w:val="D3F85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5516"/>
    <w:multiLevelType w:val="hybridMultilevel"/>
    <w:tmpl w:val="D6E21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A1DB5"/>
    <w:multiLevelType w:val="hybridMultilevel"/>
    <w:tmpl w:val="D37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14DE"/>
    <w:multiLevelType w:val="hybridMultilevel"/>
    <w:tmpl w:val="D61ED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B82"/>
    <w:multiLevelType w:val="hybridMultilevel"/>
    <w:tmpl w:val="3B42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851E2"/>
    <w:multiLevelType w:val="hybridMultilevel"/>
    <w:tmpl w:val="43CC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02112"/>
    <w:multiLevelType w:val="hybridMultilevel"/>
    <w:tmpl w:val="D6AC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A7ADA"/>
    <w:multiLevelType w:val="hybridMultilevel"/>
    <w:tmpl w:val="93EA1E22"/>
    <w:lvl w:ilvl="0" w:tplc="A3822DF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B44EE"/>
    <w:multiLevelType w:val="hybridMultilevel"/>
    <w:tmpl w:val="650E1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11D59"/>
    <w:multiLevelType w:val="hybridMultilevel"/>
    <w:tmpl w:val="4088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E21EA"/>
    <w:multiLevelType w:val="hybridMultilevel"/>
    <w:tmpl w:val="958A4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D5642"/>
    <w:multiLevelType w:val="hybridMultilevel"/>
    <w:tmpl w:val="D018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145A9"/>
    <w:multiLevelType w:val="hybridMultilevel"/>
    <w:tmpl w:val="4294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60AAA"/>
    <w:multiLevelType w:val="hybridMultilevel"/>
    <w:tmpl w:val="751C4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76DEF"/>
    <w:multiLevelType w:val="hybridMultilevel"/>
    <w:tmpl w:val="85988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14091"/>
    <w:multiLevelType w:val="hybridMultilevel"/>
    <w:tmpl w:val="8702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B6B37"/>
    <w:multiLevelType w:val="hybridMultilevel"/>
    <w:tmpl w:val="CECA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E0667"/>
    <w:multiLevelType w:val="hybridMultilevel"/>
    <w:tmpl w:val="9C2A8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024F8"/>
    <w:multiLevelType w:val="hybridMultilevel"/>
    <w:tmpl w:val="FB58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237E8"/>
    <w:multiLevelType w:val="hybridMultilevel"/>
    <w:tmpl w:val="1550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063CB"/>
    <w:multiLevelType w:val="hybridMultilevel"/>
    <w:tmpl w:val="3772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9"/>
  </w:num>
  <w:num w:numId="5">
    <w:abstractNumId w:val="1"/>
  </w:num>
  <w:num w:numId="6">
    <w:abstractNumId w:val="14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9"/>
  </w:num>
  <w:num w:numId="16">
    <w:abstractNumId w:val="28"/>
  </w:num>
  <w:num w:numId="17">
    <w:abstractNumId w:val="11"/>
  </w:num>
  <w:num w:numId="18">
    <w:abstractNumId w:val="22"/>
  </w:num>
  <w:num w:numId="19">
    <w:abstractNumId w:val="15"/>
  </w:num>
  <w:num w:numId="20">
    <w:abstractNumId w:val="3"/>
  </w:num>
  <w:num w:numId="21">
    <w:abstractNumId w:val="20"/>
  </w:num>
  <w:num w:numId="22">
    <w:abstractNumId w:val="12"/>
  </w:num>
  <w:num w:numId="23">
    <w:abstractNumId w:val="4"/>
  </w:num>
  <w:num w:numId="24">
    <w:abstractNumId w:val="0"/>
  </w:num>
  <w:num w:numId="25">
    <w:abstractNumId w:val="19"/>
  </w:num>
  <w:num w:numId="26">
    <w:abstractNumId w:val="18"/>
  </w:num>
  <w:num w:numId="27">
    <w:abstractNumId w:val="10"/>
  </w:num>
  <w:num w:numId="28">
    <w:abstractNumId w:val="6"/>
  </w:num>
  <w:num w:numId="29">
    <w:abstractNumId w:val="27"/>
  </w:num>
  <w:num w:numId="30">
    <w:abstractNumId w:val="2"/>
  </w:num>
  <w:num w:numId="31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s Süskind">
    <w15:presenceInfo w15:providerId="AD" w15:userId="S-1-5-21-110588176-793461225-122644288-3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52D"/>
    <w:rsid w:val="00006DA8"/>
    <w:rsid w:val="00007FDA"/>
    <w:rsid w:val="00011F95"/>
    <w:rsid w:val="00015817"/>
    <w:rsid w:val="00020CFA"/>
    <w:rsid w:val="00021185"/>
    <w:rsid w:val="00021FE0"/>
    <w:rsid w:val="000248A4"/>
    <w:rsid w:val="0002553D"/>
    <w:rsid w:val="000256B6"/>
    <w:rsid w:val="00030824"/>
    <w:rsid w:val="00032930"/>
    <w:rsid w:val="000378D5"/>
    <w:rsid w:val="00037CC6"/>
    <w:rsid w:val="00040ACE"/>
    <w:rsid w:val="000431EE"/>
    <w:rsid w:val="00043DF2"/>
    <w:rsid w:val="0004581D"/>
    <w:rsid w:val="00045D62"/>
    <w:rsid w:val="0004642E"/>
    <w:rsid w:val="00047145"/>
    <w:rsid w:val="00051D6D"/>
    <w:rsid w:val="000520D0"/>
    <w:rsid w:val="00052AB8"/>
    <w:rsid w:val="00052F30"/>
    <w:rsid w:val="000575E6"/>
    <w:rsid w:val="00060857"/>
    <w:rsid w:val="00060B36"/>
    <w:rsid w:val="0007067E"/>
    <w:rsid w:val="0007088D"/>
    <w:rsid w:val="00070D7C"/>
    <w:rsid w:val="000714E3"/>
    <w:rsid w:val="000733D3"/>
    <w:rsid w:val="0007414E"/>
    <w:rsid w:val="00075BFE"/>
    <w:rsid w:val="0007636A"/>
    <w:rsid w:val="00077F34"/>
    <w:rsid w:val="000813FE"/>
    <w:rsid w:val="000821DF"/>
    <w:rsid w:val="000837B9"/>
    <w:rsid w:val="00083CCF"/>
    <w:rsid w:val="00083DDA"/>
    <w:rsid w:val="0008458D"/>
    <w:rsid w:val="0008461F"/>
    <w:rsid w:val="00084B4E"/>
    <w:rsid w:val="000926F7"/>
    <w:rsid w:val="00093DFC"/>
    <w:rsid w:val="00095240"/>
    <w:rsid w:val="00096BC5"/>
    <w:rsid w:val="000A0E45"/>
    <w:rsid w:val="000A132F"/>
    <w:rsid w:val="000A190D"/>
    <w:rsid w:val="000A1D73"/>
    <w:rsid w:val="000A24E2"/>
    <w:rsid w:val="000A3B04"/>
    <w:rsid w:val="000A3D4D"/>
    <w:rsid w:val="000A46B9"/>
    <w:rsid w:val="000A7097"/>
    <w:rsid w:val="000B2207"/>
    <w:rsid w:val="000B422D"/>
    <w:rsid w:val="000B428F"/>
    <w:rsid w:val="000B4CE0"/>
    <w:rsid w:val="000B5C97"/>
    <w:rsid w:val="000B6BB7"/>
    <w:rsid w:val="000C149B"/>
    <w:rsid w:val="000C25AF"/>
    <w:rsid w:val="000C53BD"/>
    <w:rsid w:val="000C666E"/>
    <w:rsid w:val="000C7EC5"/>
    <w:rsid w:val="000D2704"/>
    <w:rsid w:val="000D4FE3"/>
    <w:rsid w:val="000D5ECA"/>
    <w:rsid w:val="000D659D"/>
    <w:rsid w:val="000D6F27"/>
    <w:rsid w:val="000E18AF"/>
    <w:rsid w:val="000E24D3"/>
    <w:rsid w:val="000E2C40"/>
    <w:rsid w:val="000E4C18"/>
    <w:rsid w:val="000E4D4C"/>
    <w:rsid w:val="000E4EF1"/>
    <w:rsid w:val="000E62D5"/>
    <w:rsid w:val="000E64BA"/>
    <w:rsid w:val="000E6F2D"/>
    <w:rsid w:val="000F0AF4"/>
    <w:rsid w:val="000F1B3D"/>
    <w:rsid w:val="000F5B1C"/>
    <w:rsid w:val="000F665A"/>
    <w:rsid w:val="00100918"/>
    <w:rsid w:val="00106D60"/>
    <w:rsid w:val="00106F64"/>
    <w:rsid w:val="00107F0B"/>
    <w:rsid w:val="001153A8"/>
    <w:rsid w:val="00117716"/>
    <w:rsid w:val="00117A9D"/>
    <w:rsid w:val="00120D4C"/>
    <w:rsid w:val="00122FA9"/>
    <w:rsid w:val="001245BE"/>
    <w:rsid w:val="001258BC"/>
    <w:rsid w:val="001267FF"/>
    <w:rsid w:val="00127B1F"/>
    <w:rsid w:val="00127CD0"/>
    <w:rsid w:val="00131550"/>
    <w:rsid w:val="00132AA1"/>
    <w:rsid w:val="00132B00"/>
    <w:rsid w:val="0013319E"/>
    <w:rsid w:val="00133C75"/>
    <w:rsid w:val="00133CB1"/>
    <w:rsid w:val="00134072"/>
    <w:rsid w:val="00137060"/>
    <w:rsid w:val="00137281"/>
    <w:rsid w:val="00142488"/>
    <w:rsid w:val="00144785"/>
    <w:rsid w:val="001477A6"/>
    <w:rsid w:val="00150354"/>
    <w:rsid w:val="00150E65"/>
    <w:rsid w:val="00151474"/>
    <w:rsid w:val="00151C11"/>
    <w:rsid w:val="00151EA2"/>
    <w:rsid w:val="001523DC"/>
    <w:rsid w:val="001526A7"/>
    <w:rsid w:val="001536FA"/>
    <w:rsid w:val="00154B7F"/>
    <w:rsid w:val="001553FE"/>
    <w:rsid w:val="00156D49"/>
    <w:rsid w:val="00161EB1"/>
    <w:rsid w:val="001624BA"/>
    <w:rsid w:val="001634E0"/>
    <w:rsid w:val="0016367F"/>
    <w:rsid w:val="001646E4"/>
    <w:rsid w:val="00165519"/>
    <w:rsid w:val="00166207"/>
    <w:rsid w:val="00170041"/>
    <w:rsid w:val="00170267"/>
    <w:rsid w:val="00170848"/>
    <w:rsid w:val="00170897"/>
    <w:rsid w:val="00171C3E"/>
    <w:rsid w:val="00173A8A"/>
    <w:rsid w:val="00173FAB"/>
    <w:rsid w:val="00175AB0"/>
    <w:rsid w:val="001776DC"/>
    <w:rsid w:val="00177772"/>
    <w:rsid w:val="001802D2"/>
    <w:rsid w:val="00180439"/>
    <w:rsid w:val="001805EA"/>
    <w:rsid w:val="0018131B"/>
    <w:rsid w:val="001826A3"/>
    <w:rsid w:val="001854C2"/>
    <w:rsid w:val="00185749"/>
    <w:rsid w:val="00185D25"/>
    <w:rsid w:val="00186735"/>
    <w:rsid w:val="00187D29"/>
    <w:rsid w:val="00190F88"/>
    <w:rsid w:val="00191000"/>
    <w:rsid w:val="00193148"/>
    <w:rsid w:val="00193F00"/>
    <w:rsid w:val="0019573D"/>
    <w:rsid w:val="001A06AA"/>
    <w:rsid w:val="001A1A52"/>
    <w:rsid w:val="001A4C7E"/>
    <w:rsid w:val="001A595A"/>
    <w:rsid w:val="001A5D53"/>
    <w:rsid w:val="001A76FB"/>
    <w:rsid w:val="001A7B27"/>
    <w:rsid w:val="001A7DB0"/>
    <w:rsid w:val="001B231E"/>
    <w:rsid w:val="001B2FC4"/>
    <w:rsid w:val="001B381D"/>
    <w:rsid w:val="001B79BA"/>
    <w:rsid w:val="001B7FB2"/>
    <w:rsid w:val="001C2859"/>
    <w:rsid w:val="001C3BA8"/>
    <w:rsid w:val="001C5DDC"/>
    <w:rsid w:val="001C6D94"/>
    <w:rsid w:val="001C7E8D"/>
    <w:rsid w:val="001D048C"/>
    <w:rsid w:val="001D079D"/>
    <w:rsid w:val="001D3592"/>
    <w:rsid w:val="001D44D0"/>
    <w:rsid w:val="001D6E3B"/>
    <w:rsid w:val="001D7B47"/>
    <w:rsid w:val="001D7D5B"/>
    <w:rsid w:val="001E0F9C"/>
    <w:rsid w:val="001E1388"/>
    <w:rsid w:val="001E196B"/>
    <w:rsid w:val="001E2777"/>
    <w:rsid w:val="001E3B4E"/>
    <w:rsid w:val="001E55AE"/>
    <w:rsid w:val="001E717A"/>
    <w:rsid w:val="001E7C78"/>
    <w:rsid w:val="001F0758"/>
    <w:rsid w:val="001F12DE"/>
    <w:rsid w:val="001F3C3E"/>
    <w:rsid w:val="001F42E7"/>
    <w:rsid w:val="001F6368"/>
    <w:rsid w:val="0020058F"/>
    <w:rsid w:val="00200C42"/>
    <w:rsid w:val="002013C1"/>
    <w:rsid w:val="00201A1D"/>
    <w:rsid w:val="00202BD3"/>
    <w:rsid w:val="00202DC6"/>
    <w:rsid w:val="00203394"/>
    <w:rsid w:val="00203E4A"/>
    <w:rsid w:val="0020432C"/>
    <w:rsid w:val="00204434"/>
    <w:rsid w:val="00204591"/>
    <w:rsid w:val="00206C4F"/>
    <w:rsid w:val="00206FC1"/>
    <w:rsid w:val="00207076"/>
    <w:rsid w:val="00207896"/>
    <w:rsid w:val="002100B4"/>
    <w:rsid w:val="00210A51"/>
    <w:rsid w:val="00210AD7"/>
    <w:rsid w:val="0021107E"/>
    <w:rsid w:val="00214664"/>
    <w:rsid w:val="00214A1F"/>
    <w:rsid w:val="00214F1C"/>
    <w:rsid w:val="00220E75"/>
    <w:rsid w:val="002236E2"/>
    <w:rsid w:val="00225F1C"/>
    <w:rsid w:val="0022668A"/>
    <w:rsid w:val="002279FE"/>
    <w:rsid w:val="00227D26"/>
    <w:rsid w:val="00227E86"/>
    <w:rsid w:val="0023039D"/>
    <w:rsid w:val="00230AD3"/>
    <w:rsid w:val="002318A8"/>
    <w:rsid w:val="00234A05"/>
    <w:rsid w:val="00235311"/>
    <w:rsid w:val="00241908"/>
    <w:rsid w:val="00241DB6"/>
    <w:rsid w:val="00243A0E"/>
    <w:rsid w:val="0024531E"/>
    <w:rsid w:val="00245BF4"/>
    <w:rsid w:val="0024639E"/>
    <w:rsid w:val="0024678E"/>
    <w:rsid w:val="002511D5"/>
    <w:rsid w:val="00252A51"/>
    <w:rsid w:val="00252CDD"/>
    <w:rsid w:val="002559B2"/>
    <w:rsid w:val="00256FBE"/>
    <w:rsid w:val="0025735C"/>
    <w:rsid w:val="002617FF"/>
    <w:rsid w:val="0026295D"/>
    <w:rsid w:val="00263409"/>
    <w:rsid w:val="00263F79"/>
    <w:rsid w:val="0026419C"/>
    <w:rsid w:val="002643A2"/>
    <w:rsid w:val="002658B1"/>
    <w:rsid w:val="00266B9E"/>
    <w:rsid w:val="0027130F"/>
    <w:rsid w:val="00272B46"/>
    <w:rsid w:val="0027401B"/>
    <w:rsid w:val="002741FD"/>
    <w:rsid w:val="0027722C"/>
    <w:rsid w:val="0027751D"/>
    <w:rsid w:val="0028334F"/>
    <w:rsid w:val="0028415E"/>
    <w:rsid w:val="002867DE"/>
    <w:rsid w:val="00286E3C"/>
    <w:rsid w:val="00287A35"/>
    <w:rsid w:val="0029081A"/>
    <w:rsid w:val="00293BF7"/>
    <w:rsid w:val="002940BC"/>
    <w:rsid w:val="002942C6"/>
    <w:rsid w:val="00297429"/>
    <w:rsid w:val="002A0C8D"/>
    <w:rsid w:val="002A245E"/>
    <w:rsid w:val="002A3802"/>
    <w:rsid w:val="002A4762"/>
    <w:rsid w:val="002A6A8E"/>
    <w:rsid w:val="002B0D86"/>
    <w:rsid w:val="002B14B8"/>
    <w:rsid w:val="002B1970"/>
    <w:rsid w:val="002B1DF9"/>
    <w:rsid w:val="002B2B98"/>
    <w:rsid w:val="002B3A1F"/>
    <w:rsid w:val="002B3D95"/>
    <w:rsid w:val="002B4138"/>
    <w:rsid w:val="002B7748"/>
    <w:rsid w:val="002C03D8"/>
    <w:rsid w:val="002C13AF"/>
    <w:rsid w:val="002C2F5A"/>
    <w:rsid w:val="002C354C"/>
    <w:rsid w:val="002C3E1A"/>
    <w:rsid w:val="002C53AC"/>
    <w:rsid w:val="002C642D"/>
    <w:rsid w:val="002C68D3"/>
    <w:rsid w:val="002D257C"/>
    <w:rsid w:val="002D331E"/>
    <w:rsid w:val="002D389D"/>
    <w:rsid w:val="002D47D9"/>
    <w:rsid w:val="002E0795"/>
    <w:rsid w:val="002E0A96"/>
    <w:rsid w:val="002E0FD1"/>
    <w:rsid w:val="002E15E7"/>
    <w:rsid w:val="002E1FC2"/>
    <w:rsid w:val="002E4112"/>
    <w:rsid w:val="002E471D"/>
    <w:rsid w:val="002E5B09"/>
    <w:rsid w:val="002E5D43"/>
    <w:rsid w:val="002E64B0"/>
    <w:rsid w:val="002E691E"/>
    <w:rsid w:val="002F0F62"/>
    <w:rsid w:val="002F3079"/>
    <w:rsid w:val="002F5B5A"/>
    <w:rsid w:val="002F6A36"/>
    <w:rsid w:val="002F7067"/>
    <w:rsid w:val="00300051"/>
    <w:rsid w:val="003042C7"/>
    <w:rsid w:val="00305466"/>
    <w:rsid w:val="003057EE"/>
    <w:rsid w:val="003059C5"/>
    <w:rsid w:val="00307650"/>
    <w:rsid w:val="00307B9E"/>
    <w:rsid w:val="00307C60"/>
    <w:rsid w:val="00307E18"/>
    <w:rsid w:val="00311EF3"/>
    <w:rsid w:val="00312E0D"/>
    <w:rsid w:val="00313587"/>
    <w:rsid w:val="003139CA"/>
    <w:rsid w:val="003140F6"/>
    <w:rsid w:val="003153D1"/>
    <w:rsid w:val="003157A6"/>
    <w:rsid w:val="00316732"/>
    <w:rsid w:val="00322641"/>
    <w:rsid w:val="00322FDF"/>
    <w:rsid w:val="00324423"/>
    <w:rsid w:val="00324572"/>
    <w:rsid w:val="00325049"/>
    <w:rsid w:val="00325579"/>
    <w:rsid w:val="003260F6"/>
    <w:rsid w:val="003263F1"/>
    <w:rsid w:val="003265EA"/>
    <w:rsid w:val="00327F0D"/>
    <w:rsid w:val="003311B2"/>
    <w:rsid w:val="003328DE"/>
    <w:rsid w:val="00332F7D"/>
    <w:rsid w:val="0033425A"/>
    <w:rsid w:val="003344BD"/>
    <w:rsid w:val="00334836"/>
    <w:rsid w:val="003357B3"/>
    <w:rsid w:val="00336250"/>
    <w:rsid w:val="00343239"/>
    <w:rsid w:val="0034448B"/>
    <w:rsid w:val="00344F74"/>
    <w:rsid w:val="00346247"/>
    <w:rsid w:val="003475A7"/>
    <w:rsid w:val="00350E0D"/>
    <w:rsid w:val="00350FF8"/>
    <w:rsid w:val="00356135"/>
    <w:rsid w:val="0035796B"/>
    <w:rsid w:val="00362FEB"/>
    <w:rsid w:val="003638A2"/>
    <w:rsid w:val="00367255"/>
    <w:rsid w:val="00371EAE"/>
    <w:rsid w:val="00372B03"/>
    <w:rsid w:val="00375FF8"/>
    <w:rsid w:val="00376ECC"/>
    <w:rsid w:val="0038027C"/>
    <w:rsid w:val="003811F9"/>
    <w:rsid w:val="0038162F"/>
    <w:rsid w:val="00383748"/>
    <w:rsid w:val="00383F5D"/>
    <w:rsid w:val="00384D8A"/>
    <w:rsid w:val="003857AA"/>
    <w:rsid w:val="00385AAE"/>
    <w:rsid w:val="00386966"/>
    <w:rsid w:val="0039131C"/>
    <w:rsid w:val="00391A3C"/>
    <w:rsid w:val="00391F27"/>
    <w:rsid w:val="00392F7D"/>
    <w:rsid w:val="00396920"/>
    <w:rsid w:val="003A0055"/>
    <w:rsid w:val="003A0E51"/>
    <w:rsid w:val="003A3878"/>
    <w:rsid w:val="003A4317"/>
    <w:rsid w:val="003B058B"/>
    <w:rsid w:val="003B1B2B"/>
    <w:rsid w:val="003B2CEE"/>
    <w:rsid w:val="003B751F"/>
    <w:rsid w:val="003C0336"/>
    <w:rsid w:val="003C04D8"/>
    <w:rsid w:val="003C702A"/>
    <w:rsid w:val="003C7223"/>
    <w:rsid w:val="003C7255"/>
    <w:rsid w:val="003D3408"/>
    <w:rsid w:val="003D348F"/>
    <w:rsid w:val="003D3689"/>
    <w:rsid w:val="003D36A6"/>
    <w:rsid w:val="003D38AB"/>
    <w:rsid w:val="003D4991"/>
    <w:rsid w:val="003D4C5A"/>
    <w:rsid w:val="003D5CBD"/>
    <w:rsid w:val="003D67BE"/>
    <w:rsid w:val="003D6A3B"/>
    <w:rsid w:val="003D6EAF"/>
    <w:rsid w:val="003D70BB"/>
    <w:rsid w:val="003E191F"/>
    <w:rsid w:val="003E228A"/>
    <w:rsid w:val="003E4310"/>
    <w:rsid w:val="003E48BA"/>
    <w:rsid w:val="003E57F0"/>
    <w:rsid w:val="003E5D99"/>
    <w:rsid w:val="003E74D2"/>
    <w:rsid w:val="003E7677"/>
    <w:rsid w:val="003F0676"/>
    <w:rsid w:val="003F06AD"/>
    <w:rsid w:val="003F09A6"/>
    <w:rsid w:val="003F1CB9"/>
    <w:rsid w:val="003F1E48"/>
    <w:rsid w:val="003F24C9"/>
    <w:rsid w:val="003F276B"/>
    <w:rsid w:val="003F2A9D"/>
    <w:rsid w:val="003F3736"/>
    <w:rsid w:val="003F3987"/>
    <w:rsid w:val="003F626A"/>
    <w:rsid w:val="004003DE"/>
    <w:rsid w:val="00401275"/>
    <w:rsid w:val="00401DAC"/>
    <w:rsid w:val="004025D6"/>
    <w:rsid w:val="00403D78"/>
    <w:rsid w:val="00404615"/>
    <w:rsid w:val="00407486"/>
    <w:rsid w:val="00410C67"/>
    <w:rsid w:val="00411CBF"/>
    <w:rsid w:val="004137A5"/>
    <w:rsid w:val="004159AF"/>
    <w:rsid w:val="00415EB4"/>
    <w:rsid w:val="00420099"/>
    <w:rsid w:val="0042149A"/>
    <w:rsid w:val="00423854"/>
    <w:rsid w:val="004243DA"/>
    <w:rsid w:val="00425BD1"/>
    <w:rsid w:val="00426BE6"/>
    <w:rsid w:val="00433120"/>
    <w:rsid w:val="00433E94"/>
    <w:rsid w:val="00437F72"/>
    <w:rsid w:val="004401D4"/>
    <w:rsid w:val="004404BC"/>
    <w:rsid w:val="00444598"/>
    <w:rsid w:val="004452B6"/>
    <w:rsid w:val="00445D40"/>
    <w:rsid w:val="00445E4A"/>
    <w:rsid w:val="00447ACE"/>
    <w:rsid w:val="00447F18"/>
    <w:rsid w:val="00453198"/>
    <w:rsid w:val="004540FC"/>
    <w:rsid w:val="0045482B"/>
    <w:rsid w:val="004575B8"/>
    <w:rsid w:val="00457E7E"/>
    <w:rsid w:val="004612D8"/>
    <w:rsid w:val="00461AC3"/>
    <w:rsid w:val="00464845"/>
    <w:rsid w:val="00464924"/>
    <w:rsid w:val="00465F23"/>
    <w:rsid w:val="0046765B"/>
    <w:rsid w:val="004676ED"/>
    <w:rsid w:val="00470099"/>
    <w:rsid w:val="00473EF3"/>
    <w:rsid w:val="00474069"/>
    <w:rsid w:val="00475125"/>
    <w:rsid w:val="00476F8C"/>
    <w:rsid w:val="00477375"/>
    <w:rsid w:val="0047744D"/>
    <w:rsid w:val="00481C37"/>
    <w:rsid w:val="00481E9F"/>
    <w:rsid w:val="00483885"/>
    <w:rsid w:val="004844AB"/>
    <w:rsid w:val="004856E6"/>
    <w:rsid w:val="00487DC7"/>
    <w:rsid w:val="00491197"/>
    <w:rsid w:val="004911FE"/>
    <w:rsid w:val="0049253E"/>
    <w:rsid w:val="00492DAE"/>
    <w:rsid w:val="00494F35"/>
    <w:rsid w:val="004953DA"/>
    <w:rsid w:val="00495EBE"/>
    <w:rsid w:val="00495F0F"/>
    <w:rsid w:val="00495F1E"/>
    <w:rsid w:val="00496640"/>
    <w:rsid w:val="004A4B29"/>
    <w:rsid w:val="004A52AD"/>
    <w:rsid w:val="004B0888"/>
    <w:rsid w:val="004B0C30"/>
    <w:rsid w:val="004B34C3"/>
    <w:rsid w:val="004B47D6"/>
    <w:rsid w:val="004B54D5"/>
    <w:rsid w:val="004B5B05"/>
    <w:rsid w:val="004B6018"/>
    <w:rsid w:val="004C05D3"/>
    <w:rsid w:val="004C0722"/>
    <w:rsid w:val="004C07F2"/>
    <w:rsid w:val="004C13F7"/>
    <w:rsid w:val="004C1E1C"/>
    <w:rsid w:val="004C28F3"/>
    <w:rsid w:val="004C5441"/>
    <w:rsid w:val="004C56DA"/>
    <w:rsid w:val="004C6C87"/>
    <w:rsid w:val="004C6DE3"/>
    <w:rsid w:val="004C71A6"/>
    <w:rsid w:val="004C7265"/>
    <w:rsid w:val="004D05DD"/>
    <w:rsid w:val="004D6963"/>
    <w:rsid w:val="004D74CC"/>
    <w:rsid w:val="004E1995"/>
    <w:rsid w:val="004E1C61"/>
    <w:rsid w:val="004E32A7"/>
    <w:rsid w:val="004E4039"/>
    <w:rsid w:val="004E519F"/>
    <w:rsid w:val="004E6360"/>
    <w:rsid w:val="004E6C69"/>
    <w:rsid w:val="004F11CB"/>
    <w:rsid w:val="004F2908"/>
    <w:rsid w:val="004F3703"/>
    <w:rsid w:val="004F3C20"/>
    <w:rsid w:val="004F423E"/>
    <w:rsid w:val="004F508E"/>
    <w:rsid w:val="004F5315"/>
    <w:rsid w:val="004F5DB8"/>
    <w:rsid w:val="005028AA"/>
    <w:rsid w:val="005055F3"/>
    <w:rsid w:val="0050568D"/>
    <w:rsid w:val="005060FD"/>
    <w:rsid w:val="0051091D"/>
    <w:rsid w:val="005114DC"/>
    <w:rsid w:val="005137E9"/>
    <w:rsid w:val="005138E2"/>
    <w:rsid w:val="00516058"/>
    <w:rsid w:val="0052027C"/>
    <w:rsid w:val="0052069D"/>
    <w:rsid w:val="00521254"/>
    <w:rsid w:val="00521CC5"/>
    <w:rsid w:val="005240CE"/>
    <w:rsid w:val="00524601"/>
    <w:rsid w:val="0053196A"/>
    <w:rsid w:val="00533342"/>
    <w:rsid w:val="00533F97"/>
    <w:rsid w:val="00534E4D"/>
    <w:rsid w:val="005361D3"/>
    <w:rsid w:val="00536EE5"/>
    <w:rsid w:val="00541496"/>
    <w:rsid w:val="00541E2C"/>
    <w:rsid w:val="00544475"/>
    <w:rsid w:val="00545CB6"/>
    <w:rsid w:val="00547977"/>
    <w:rsid w:val="00550A8D"/>
    <w:rsid w:val="00557068"/>
    <w:rsid w:val="005578E0"/>
    <w:rsid w:val="005600C3"/>
    <w:rsid w:val="00562BD7"/>
    <w:rsid w:val="00570C73"/>
    <w:rsid w:val="0057122E"/>
    <w:rsid w:val="00572E0F"/>
    <w:rsid w:val="005735E5"/>
    <w:rsid w:val="00574B92"/>
    <w:rsid w:val="00576B02"/>
    <w:rsid w:val="00581A26"/>
    <w:rsid w:val="00583EF1"/>
    <w:rsid w:val="00584033"/>
    <w:rsid w:val="005841C2"/>
    <w:rsid w:val="005848E8"/>
    <w:rsid w:val="00585E12"/>
    <w:rsid w:val="00591121"/>
    <w:rsid w:val="00592AFC"/>
    <w:rsid w:val="005952AB"/>
    <w:rsid w:val="0059587B"/>
    <w:rsid w:val="00595ED8"/>
    <w:rsid w:val="0059682D"/>
    <w:rsid w:val="005A0957"/>
    <w:rsid w:val="005A0B50"/>
    <w:rsid w:val="005A4DD7"/>
    <w:rsid w:val="005A4F3F"/>
    <w:rsid w:val="005A6C9D"/>
    <w:rsid w:val="005A6F7E"/>
    <w:rsid w:val="005B0B97"/>
    <w:rsid w:val="005B141A"/>
    <w:rsid w:val="005B19CA"/>
    <w:rsid w:val="005B2CAC"/>
    <w:rsid w:val="005B3C66"/>
    <w:rsid w:val="005B6326"/>
    <w:rsid w:val="005B74AA"/>
    <w:rsid w:val="005B7D9D"/>
    <w:rsid w:val="005C00C4"/>
    <w:rsid w:val="005C0AD5"/>
    <w:rsid w:val="005C112A"/>
    <w:rsid w:val="005C7B74"/>
    <w:rsid w:val="005D0EDB"/>
    <w:rsid w:val="005D0FAF"/>
    <w:rsid w:val="005D40CC"/>
    <w:rsid w:val="005D5427"/>
    <w:rsid w:val="005D7715"/>
    <w:rsid w:val="005E2055"/>
    <w:rsid w:val="005E2E88"/>
    <w:rsid w:val="005E3B05"/>
    <w:rsid w:val="005E4C62"/>
    <w:rsid w:val="005E7AA9"/>
    <w:rsid w:val="005F206B"/>
    <w:rsid w:val="005F59A2"/>
    <w:rsid w:val="005F6328"/>
    <w:rsid w:val="005F689D"/>
    <w:rsid w:val="005F74D8"/>
    <w:rsid w:val="00601B41"/>
    <w:rsid w:val="00602C51"/>
    <w:rsid w:val="00603B34"/>
    <w:rsid w:val="006055B6"/>
    <w:rsid w:val="00605BAB"/>
    <w:rsid w:val="00605BEC"/>
    <w:rsid w:val="00605E2B"/>
    <w:rsid w:val="00606008"/>
    <w:rsid w:val="00606FEC"/>
    <w:rsid w:val="0060779C"/>
    <w:rsid w:val="006128AE"/>
    <w:rsid w:val="006132D0"/>
    <w:rsid w:val="00614FC4"/>
    <w:rsid w:val="00625933"/>
    <w:rsid w:val="0063054D"/>
    <w:rsid w:val="006306CF"/>
    <w:rsid w:val="00632EA1"/>
    <w:rsid w:val="00633F5A"/>
    <w:rsid w:val="006361DD"/>
    <w:rsid w:val="00636CE1"/>
    <w:rsid w:val="006402E8"/>
    <w:rsid w:val="00640560"/>
    <w:rsid w:val="00640B5C"/>
    <w:rsid w:val="00640FF5"/>
    <w:rsid w:val="0064195A"/>
    <w:rsid w:val="00641970"/>
    <w:rsid w:val="006438B7"/>
    <w:rsid w:val="0064408D"/>
    <w:rsid w:val="0064502E"/>
    <w:rsid w:val="00651E51"/>
    <w:rsid w:val="00654B86"/>
    <w:rsid w:val="00655487"/>
    <w:rsid w:val="00655E8C"/>
    <w:rsid w:val="00657E2E"/>
    <w:rsid w:val="0066230A"/>
    <w:rsid w:val="00664BB9"/>
    <w:rsid w:val="00665392"/>
    <w:rsid w:val="0066597F"/>
    <w:rsid w:val="00665D62"/>
    <w:rsid w:val="0067128F"/>
    <w:rsid w:val="00671986"/>
    <w:rsid w:val="006734E1"/>
    <w:rsid w:val="00674515"/>
    <w:rsid w:val="00674ADB"/>
    <w:rsid w:val="00677F37"/>
    <w:rsid w:val="00682377"/>
    <w:rsid w:val="006828C9"/>
    <w:rsid w:val="00683149"/>
    <w:rsid w:val="006843A0"/>
    <w:rsid w:val="00684B4D"/>
    <w:rsid w:val="00685605"/>
    <w:rsid w:val="00691BDE"/>
    <w:rsid w:val="00692854"/>
    <w:rsid w:val="006932E4"/>
    <w:rsid w:val="006937C9"/>
    <w:rsid w:val="0069431C"/>
    <w:rsid w:val="00695E16"/>
    <w:rsid w:val="00696F69"/>
    <w:rsid w:val="006A4B8C"/>
    <w:rsid w:val="006A6C95"/>
    <w:rsid w:val="006A78FA"/>
    <w:rsid w:val="006B09B4"/>
    <w:rsid w:val="006B3614"/>
    <w:rsid w:val="006B4B48"/>
    <w:rsid w:val="006B5A1E"/>
    <w:rsid w:val="006B5F5D"/>
    <w:rsid w:val="006C0047"/>
    <w:rsid w:val="006C062A"/>
    <w:rsid w:val="006C1A26"/>
    <w:rsid w:val="006C5915"/>
    <w:rsid w:val="006C6419"/>
    <w:rsid w:val="006C6712"/>
    <w:rsid w:val="006D0189"/>
    <w:rsid w:val="006D2DFE"/>
    <w:rsid w:val="006D4611"/>
    <w:rsid w:val="006D586D"/>
    <w:rsid w:val="006D61C4"/>
    <w:rsid w:val="006D6246"/>
    <w:rsid w:val="006D6C3F"/>
    <w:rsid w:val="006D6EA8"/>
    <w:rsid w:val="006E03C3"/>
    <w:rsid w:val="006E199A"/>
    <w:rsid w:val="006E45A3"/>
    <w:rsid w:val="006F0899"/>
    <w:rsid w:val="006F08DB"/>
    <w:rsid w:val="006F74D2"/>
    <w:rsid w:val="006F7996"/>
    <w:rsid w:val="006F7B61"/>
    <w:rsid w:val="00700051"/>
    <w:rsid w:val="007009C6"/>
    <w:rsid w:val="00700A0F"/>
    <w:rsid w:val="00700B43"/>
    <w:rsid w:val="0070264B"/>
    <w:rsid w:val="00703C8B"/>
    <w:rsid w:val="00704548"/>
    <w:rsid w:val="00704AEB"/>
    <w:rsid w:val="00704D20"/>
    <w:rsid w:val="007053CA"/>
    <w:rsid w:val="00705D6C"/>
    <w:rsid w:val="00706273"/>
    <w:rsid w:val="00706C41"/>
    <w:rsid w:val="00710DF1"/>
    <w:rsid w:val="00711B60"/>
    <w:rsid w:val="0071454F"/>
    <w:rsid w:val="00714BC5"/>
    <w:rsid w:val="00715565"/>
    <w:rsid w:val="00716232"/>
    <w:rsid w:val="0071664C"/>
    <w:rsid w:val="00716706"/>
    <w:rsid w:val="00716C06"/>
    <w:rsid w:val="007204FD"/>
    <w:rsid w:val="00721E9A"/>
    <w:rsid w:val="00724413"/>
    <w:rsid w:val="007246EC"/>
    <w:rsid w:val="0072706E"/>
    <w:rsid w:val="00730E2D"/>
    <w:rsid w:val="007327C1"/>
    <w:rsid w:val="00732B20"/>
    <w:rsid w:val="00734BCB"/>
    <w:rsid w:val="00734D54"/>
    <w:rsid w:val="007367AB"/>
    <w:rsid w:val="0073776C"/>
    <w:rsid w:val="00741CB3"/>
    <w:rsid w:val="0074219C"/>
    <w:rsid w:val="007429A7"/>
    <w:rsid w:val="00742C4B"/>
    <w:rsid w:val="00743DA0"/>
    <w:rsid w:val="00744AFD"/>
    <w:rsid w:val="00744D64"/>
    <w:rsid w:val="0075010D"/>
    <w:rsid w:val="00754561"/>
    <w:rsid w:val="007562A1"/>
    <w:rsid w:val="007569DF"/>
    <w:rsid w:val="00757C64"/>
    <w:rsid w:val="007631FC"/>
    <w:rsid w:val="00763330"/>
    <w:rsid w:val="00764079"/>
    <w:rsid w:val="00765E54"/>
    <w:rsid w:val="00766534"/>
    <w:rsid w:val="00766825"/>
    <w:rsid w:val="00766932"/>
    <w:rsid w:val="00766BE2"/>
    <w:rsid w:val="007671F8"/>
    <w:rsid w:val="00767351"/>
    <w:rsid w:val="00767438"/>
    <w:rsid w:val="00767B36"/>
    <w:rsid w:val="007704B7"/>
    <w:rsid w:val="00771C5A"/>
    <w:rsid w:val="0077296C"/>
    <w:rsid w:val="00772D41"/>
    <w:rsid w:val="00772F81"/>
    <w:rsid w:val="00773CD2"/>
    <w:rsid w:val="007740BD"/>
    <w:rsid w:val="00775EC2"/>
    <w:rsid w:val="00775F17"/>
    <w:rsid w:val="00776C21"/>
    <w:rsid w:val="0077738D"/>
    <w:rsid w:val="00777F4F"/>
    <w:rsid w:val="0078025A"/>
    <w:rsid w:val="0078076C"/>
    <w:rsid w:val="00783171"/>
    <w:rsid w:val="00783D14"/>
    <w:rsid w:val="007852BE"/>
    <w:rsid w:val="00787695"/>
    <w:rsid w:val="00791DD6"/>
    <w:rsid w:val="00791E03"/>
    <w:rsid w:val="0079303E"/>
    <w:rsid w:val="00793500"/>
    <w:rsid w:val="007938E6"/>
    <w:rsid w:val="007962F2"/>
    <w:rsid w:val="00797177"/>
    <w:rsid w:val="00797921"/>
    <w:rsid w:val="007A03D3"/>
    <w:rsid w:val="007A1DAD"/>
    <w:rsid w:val="007A49B4"/>
    <w:rsid w:val="007A5A93"/>
    <w:rsid w:val="007A6035"/>
    <w:rsid w:val="007A7007"/>
    <w:rsid w:val="007A71F9"/>
    <w:rsid w:val="007B2700"/>
    <w:rsid w:val="007B3663"/>
    <w:rsid w:val="007B7978"/>
    <w:rsid w:val="007C1A17"/>
    <w:rsid w:val="007C469E"/>
    <w:rsid w:val="007C5AB8"/>
    <w:rsid w:val="007C622F"/>
    <w:rsid w:val="007D0D86"/>
    <w:rsid w:val="007D4000"/>
    <w:rsid w:val="007D4752"/>
    <w:rsid w:val="007D541A"/>
    <w:rsid w:val="007D7E3F"/>
    <w:rsid w:val="007E1398"/>
    <w:rsid w:val="007E1B31"/>
    <w:rsid w:val="007E1C0E"/>
    <w:rsid w:val="007E4AE0"/>
    <w:rsid w:val="007E4BB9"/>
    <w:rsid w:val="007E54E8"/>
    <w:rsid w:val="007E569D"/>
    <w:rsid w:val="007E7518"/>
    <w:rsid w:val="007E781A"/>
    <w:rsid w:val="007E7C4C"/>
    <w:rsid w:val="007F1451"/>
    <w:rsid w:val="007F1CAB"/>
    <w:rsid w:val="007F6792"/>
    <w:rsid w:val="007F6F1B"/>
    <w:rsid w:val="007F74FA"/>
    <w:rsid w:val="0080006B"/>
    <w:rsid w:val="00800AED"/>
    <w:rsid w:val="00801025"/>
    <w:rsid w:val="00802771"/>
    <w:rsid w:val="0080392E"/>
    <w:rsid w:val="0080499D"/>
    <w:rsid w:val="00804FBF"/>
    <w:rsid w:val="00806393"/>
    <w:rsid w:val="00807117"/>
    <w:rsid w:val="0080768C"/>
    <w:rsid w:val="00810A64"/>
    <w:rsid w:val="00813112"/>
    <w:rsid w:val="00813670"/>
    <w:rsid w:val="00813FB6"/>
    <w:rsid w:val="00816F32"/>
    <w:rsid w:val="00817C1B"/>
    <w:rsid w:val="0082129A"/>
    <w:rsid w:val="00821919"/>
    <w:rsid w:val="00822B6A"/>
    <w:rsid w:val="00822F12"/>
    <w:rsid w:val="00823FB2"/>
    <w:rsid w:val="0082436C"/>
    <w:rsid w:val="00825334"/>
    <w:rsid w:val="0082579F"/>
    <w:rsid w:val="00825D60"/>
    <w:rsid w:val="00826888"/>
    <w:rsid w:val="00830B9A"/>
    <w:rsid w:val="00830E3E"/>
    <w:rsid w:val="00831BDC"/>
    <w:rsid w:val="0083215C"/>
    <w:rsid w:val="00833B88"/>
    <w:rsid w:val="00834C71"/>
    <w:rsid w:val="00835ADF"/>
    <w:rsid w:val="00835AF8"/>
    <w:rsid w:val="008370B0"/>
    <w:rsid w:val="00837102"/>
    <w:rsid w:val="00840838"/>
    <w:rsid w:val="00841C71"/>
    <w:rsid w:val="00847B53"/>
    <w:rsid w:val="00847E1D"/>
    <w:rsid w:val="008503C5"/>
    <w:rsid w:val="008537F9"/>
    <w:rsid w:val="008545BD"/>
    <w:rsid w:val="00856C48"/>
    <w:rsid w:val="00860EA9"/>
    <w:rsid w:val="00862F03"/>
    <w:rsid w:val="00863394"/>
    <w:rsid w:val="008634D9"/>
    <w:rsid w:val="00870763"/>
    <w:rsid w:val="00870EFA"/>
    <w:rsid w:val="0087121B"/>
    <w:rsid w:val="00871B3B"/>
    <w:rsid w:val="008727A9"/>
    <w:rsid w:val="008727C8"/>
    <w:rsid w:val="00873FE1"/>
    <w:rsid w:val="00875181"/>
    <w:rsid w:val="00875FB1"/>
    <w:rsid w:val="00876410"/>
    <w:rsid w:val="00881122"/>
    <w:rsid w:val="00881A01"/>
    <w:rsid w:val="00882C9A"/>
    <w:rsid w:val="00883D52"/>
    <w:rsid w:val="008842F3"/>
    <w:rsid w:val="00885D51"/>
    <w:rsid w:val="008865A6"/>
    <w:rsid w:val="00890739"/>
    <w:rsid w:val="00891100"/>
    <w:rsid w:val="00896672"/>
    <w:rsid w:val="00897053"/>
    <w:rsid w:val="0089779B"/>
    <w:rsid w:val="008A020E"/>
    <w:rsid w:val="008A20CC"/>
    <w:rsid w:val="008A357D"/>
    <w:rsid w:val="008A3B37"/>
    <w:rsid w:val="008A54F3"/>
    <w:rsid w:val="008B017A"/>
    <w:rsid w:val="008B2444"/>
    <w:rsid w:val="008B2B7B"/>
    <w:rsid w:val="008B4430"/>
    <w:rsid w:val="008B61DB"/>
    <w:rsid w:val="008B63AC"/>
    <w:rsid w:val="008B77F1"/>
    <w:rsid w:val="008B7B4F"/>
    <w:rsid w:val="008C3315"/>
    <w:rsid w:val="008C3CF0"/>
    <w:rsid w:val="008C4A26"/>
    <w:rsid w:val="008C570E"/>
    <w:rsid w:val="008C5EDC"/>
    <w:rsid w:val="008C68BC"/>
    <w:rsid w:val="008C6B96"/>
    <w:rsid w:val="008C6EF7"/>
    <w:rsid w:val="008C6F1B"/>
    <w:rsid w:val="008C7AAF"/>
    <w:rsid w:val="008D075B"/>
    <w:rsid w:val="008D100E"/>
    <w:rsid w:val="008D310E"/>
    <w:rsid w:val="008D5615"/>
    <w:rsid w:val="008D5929"/>
    <w:rsid w:val="008D683E"/>
    <w:rsid w:val="008D7C9B"/>
    <w:rsid w:val="008D7F7D"/>
    <w:rsid w:val="008E0014"/>
    <w:rsid w:val="008E042F"/>
    <w:rsid w:val="008E1312"/>
    <w:rsid w:val="008E1C7D"/>
    <w:rsid w:val="008E2992"/>
    <w:rsid w:val="008E44C0"/>
    <w:rsid w:val="008E4E14"/>
    <w:rsid w:val="008E5237"/>
    <w:rsid w:val="008E582B"/>
    <w:rsid w:val="008E6141"/>
    <w:rsid w:val="008E631D"/>
    <w:rsid w:val="008E721D"/>
    <w:rsid w:val="008E7656"/>
    <w:rsid w:val="008F1FDB"/>
    <w:rsid w:val="008F21C5"/>
    <w:rsid w:val="008F3D80"/>
    <w:rsid w:val="008F43B3"/>
    <w:rsid w:val="008F486F"/>
    <w:rsid w:val="008F5508"/>
    <w:rsid w:val="008F6AB1"/>
    <w:rsid w:val="0090118E"/>
    <w:rsid w:val="00903BD8"/>
    <w:rsid w:val="00903C69"/>
    <w:rsid w:val="00903CC1"/>
    <w:rsid w:val="00903EE8"/>
    <w:rsid w:val="00905A97"/>
    <w:rsid w:val="0091001B"/>
    <w:rsid w:val="0091313C"/>
    <w:rsid w:val="00913822"/>
    <w:rsid w:val="00913E85"/>
    <w:rsid w:val="00914F54"/>
    <w:rsid w:val="00916C8E"/>
    <w:rsid w:val="009202BC"/>
    <w:rsid w:val="0092196E"/>
    <w:rsid w:val="009266F5"/>
    <w:rsid w:val="00927FCE"/>
    <w:rsid w:val="009301BF"/>
    <w:rsid w:val="009328D7"/>
    <w:rsid w:val="00937E94"/>
    <w:rsid w:val="00942F3A"/>
    <w:rsid w:val="009437CE"/>
    <w:rsid w:val="00943A63"/>
    <w:rsid w:val="009440AD"/>
    <w:rsid w:val="009440C0"/>
    <w:rsid w:val="009451FE"/>
    <w:rsid w:val="009457D2"/>
    <w:rsid w:val="00945C09"/>
    <w:rsid w:val="00945C64"/>
    <w:rsid w:val="009461DF"/>
    <w:rsid w:val="00951315"/>
    <w:rsid w:val="00952A6B"/>
    <w:rsid w:val="00952D13"/>
    <w:rsid w:val="00953327"/>
    <w:rsid w:val="0095388F"/>
    <w:rsid w:val="00954A16"/>
    <w:rsid w:val="00954D51"/>
    <w:rsid w:val="00956BA0"/>
    <w:rsid w:val="009607C5"/>
    <w:rsid w:val="00960C3E"/>
    <w:rsid w:val="00961700"/>
    <w:rsid w:val="00962236"/>
    <w:rsid w:val="0096326B"/>
    <w:rsid w:val="0096351A"/>
    <w:rsid w:val="00963746"/>
    <w:rsid w:val="00963AFA"/>
    <w:rsid w:val="00963B63"/>
    <w:rsid w:val="00965AED"/>
    <w:rsid w:val="00965F5A"/>
    <w:rsid w:val="009677D5"/>
    <w:rsid w:val="00970875"/>
    <w:rsid w:val="0097092E"/>
    <w:rsid w:val="00971AB2"/>
    <w:rsid w:val="00971C77"/>
    <w:rsid w:val="00971D32"/>
    <w:rsid w:val="00971EB3"/>
    <w:rsid w:val="009748A9"/>
    <w:rsid w:val="00974AD2"/>
    <w:rsid w:val="009756BF"/>
    <w:rsid w:val="00975A0E"/>
    <w:rsid w:val="009821BC"/>
    <w:rsid w:val="00982381"/>
    <w:rsid w:val="009842E5"/>
    <w:rsid w:val="0098492E"/>
    <w:rsid w:val="00986DEC"/>
    <w:rsid w:val="0098704F"/>
    <w:rsid w:val="00992EC6"/>
    <w:rsid w:val="00993474"/>
    <w:rsid w:val="00993546"/>
    <w:rsid w:val="009944C3"/>
    <w:rsid w:val="009956F9"/>
    <w:rsid w:val="0099613A"/>
    <w:rsid w:val="009961B5"/>
    <w:rsid w:val="00997F2A"/>
    <w:rsid w:val="009A48E2"/>
    <w:rsid w:val="009A54F2"/>
    <w:rsid w:val="009A6E53"/>
    <w:rsid w:val="009A7A7A"/>
    <w:rsid w:val="009B2A78"/>
    <w:rsid w:val="009B31FC"/>
    <w:rsid w:val="009B4602"/>
    <w:rsid w:val="009B4739"/>
    <w:rsid w:val="009B5519"/>
    <w:rsid w:val="009B5851"/>
    <w:rsid w:val="009B59EF"/>
    <w:rsid w:val="009B64D3"/>
    <w:rsid w:val="009C0D03"/>
    <w:rsid w:val="009C251E"/>
    <w:rsid w:val="009C2593"/>
    <w:rsid w:val="009C3D34"/>
    <w:rsid w:val="009C4582"/>
    <w:rsid w:val="009C527E"/>
    <w:rsid w:val="009C58A9"/>
    <w:rsid w:val="009C5A9C"/>
    <w:rsid w:val="009D0693"/>
    <w:rsid w:val="009D1D8D"/>
    <w:rsid w:val="009D2F8B"/>
    <w:rsid w:val="009E0B0A"/>
    <w:rsid w:val="009E1C3F"/>
    <w:rsid w:val="009E2A08"/>
    <w:rsid w:val="009E3139"/>
    <w:rsid w:val="009E4DFD"/>
    <w:rsid w:val="009E5242"/>
    <w:rsid w:val="009E5FA5"/>
    <w:rsid w:val="009F01C8"/>
    <w:rsid w:val="009F05FA"/>
    <w:rsid w:val="009F183E"/>
    <w:rsid w:val="009F2CB8"/>
    <w:rsid w:val="009F3F70"/>
    <w:rsid w:val="009F6310"/>
    <w:rsid w:val="00A00483"/>
    <w:rsid w:val="00A006D3"/>
    <w:rsid w:val="00A00885"/>
    <w:rsid w:val="00A0253C"/>
    <w:rsid w:val="00A03446"/>
    <w:rsid w:val="00A044B6"/>
    <w:rsid w:val="00A04BBD"/>
    <w:rsid w:val="00A06BCD"/>
    <w:rsid w:val="00A07A61"/>
    <w:rsid w:val="00A10CCA"/>
    <w:rsid w:val="00A14267"/>
    <w:rsid w:val="00A15023"/>
    <w:rsid w:val="00A15E10"/>
    <w:rsid w:val="00A16A30"/>
    <w:rsid w:val="00A172F4"/>
    <w:rsid w:val="00A179C5"/>
    <w:rsid w:val="00A237F7"/>
    <w:rsid w:val="00A23CAB"/>
    <w:rsid w:val="00A23CB7"/>
    <w:rsid w:val="00A24DF0"/>
    <w:rsid w:val="00A24E43"/>
    <w:rsid w:val="00A30FDC"/>
    <w:rsid w:val="00A322E7"/>
    <w:rsid w:val="00A332B6"/>
    <w:rsid w:val="00A33BB6"/>
    <w:rsid w:val="00A34E86"/>
    <w:rsid w:val="00A36381"/>
    <w:rsid w:val="00A37DC6"/>
    <w:rsid w:val="00A41E5C"/>
    <w:rsid w:val="00A42E1B"/>
    <w:rsid w:val="00A458B2"/>
    <w:rsid w:val="00A4623C"/>
    <w:rsid w:val="00A507DA"/>
    <w:rsid w:val="00A5085A"/>
    <w:rsid w:val="00A53204"/>
    <w:rsid w:val="00A55A35"/>
    <w:rsid w:val="00A55C32"/>
    <w:rsid w:val="00A57000"/>
    <w:rsid w:val="00A5737C"/>
    <w:rsid w:val="00A57412"/>
    <w:rsid w:val="00A57823"/>
    <w:rsid w:val="00A60DC1"/>
    <w:rsid w:val="00A62BC6"/>
    <w:rsid w:val="00A62D5F"/>
    <w:rsid w:val="00A63897"/>
    <w:rsid w:val="00A64ECD"/>
    <w:rsid w:val="00A65ED2"/>
    <w:rsid w:val="00A6625C"/>
    <w:rsid w:val="00A6633F"/>
    <w:rsid w:val="00A66359"/>
    <w:rsid w:val="00A71512"/>
    <w:rsid w:val="00A727F7"/>
    <w:rsid w:val="00A7349F"/>
    <w:rsid w:val="00A74827"/>
    <w:rsid w:val="00A74B1E"/>
    <w:rsid w:val="00A75A62"/>
    <w:rsid w:val="00A75DDD"/>
    <w:rsid w:val="00A775FA"/>
    <w:rsid w:val="00A85642"/>
    <w:rsid w:val="00A856E2"/>
    <w:rsid w:val="00A863B0"/>
    <w:rsid w:val="00A90CE4"/>
    <w:rsid w:val="00A922A0"/>
    <w:rsid w:val="00A94CFE"/>
    <w:rsid w:val="00A95668"/>
    <w:rsid w:val="00A964FA"/>
    <w:rsid w:val="00A9667A"/>
    <w:rsid w:val="00AA1C70"/>
    <w:rsid w:val="00AA228D"/>
    <w:rsid w:val="00AA35ED"/>
    <w:rsid w:val="00AA38D3"/>
    <w:rsid w:val="00AA59B1"/>
    <w:rsid w:val="00AA5C34"/>
    <w:rsid w:val="00AA5CA0"/>
    <w:rsid w:val="00AB09EE"/>
    <w:rsid w:val="00AB1746"/>
    <w:rsid w:val="00AB1870"/>
    <w:rsid w:val="00AB2237"/>
    <w:rsid w:val="00AB28EF"/>
    <w:rsid w:val="00AB4150"/>
    <w:rsid w:val="00AB4CD6"/>
    <w:rsid w:val="00AB53E8"/>
    <w:rsid w:val="00AB545B"/>
    <w:rsid w:val="00AC2B9A"/>
    <w:rsid w:val="00AC2CAC"/>
    <w:rsid w:val="00AC37FE"/>
    <w:rsid w:val="00AC5033"/>
    <w:rsid w:val="00AC6285"/>
    <w:rsid w:val="00AC6BA6"/>
    <w:rsid w:val="00AC7DA4"/>
    <w:rsid w:val="00AD062C"/>
    <w:rsid w:val="00AD0B6E"/>
    <w:rsid w:val="00AD12E2"/>
    <w:rsid w:val="00AD734A"/>
    <w:rsid w:val="00AD7524"/>
    <w:rsid w:val="00AD78A6"/>
    <w:rsid w:val="00AE0547"/>
    <w:rsid w:val="00AE17B9"/>
    <w:rsid w:val="00AE1A41"/>
    <w:rsid w:val="00AE224C"/>
    <w:rsid w:val="00AE3FC9"/>
    <w:rsid w:val="00AE7D9F"/>
    <w:rsid w:val="00AF0506"/>
    <w:rsid w:val="00AF08DE"/>
    <w:rsid w:val="00AF1927"/>
    <w:rsid w:val="00AF28A5"/>
    <w:rsid w:val="00AF3E92"/>
    <w:rsid w:val="00AF3EA0"/>
    <w:rsid w:val="00AF5218"/>
    <w:rsid w:val="00AF7B0C"/>
    <w:rsid w:val="00AF7F87"/>
    <w:rsid w:val="00B009A9"/>
    <w:rsid w:val="00B03A60"/>
    <w:rsid w:val="00B0542B"/>
    <w:rsid w:val="00B05964"/>
    <w:rsid w:val="00B063C6"/>
    <w:rsid w:val="00B06A58"/>
    <w:rsid w:val="00B10F5E"/>
    <w:rsid w:val="00B14EE3"/>
    <w:rsid w:val="00B153CF"/>
    <w:rsid w:val="00B16A1F"/>
    <w:rsid w:val="00B17441"/>
    <w:rsid w:val="00B17A23"/>
    <w:rsid w:val="00B17E27"/>
    <w:rsid w:val="00B224F4"/>
    <w:rsid w:val="00B23508"/>
    <w:rsid w:val="00B26FE2"/>
    <w:rsid w:val="00B2797D"/>
    <w:rsid w:val="00B301E2"/>
    <w:rsid w:val="00B31914"/>
    <w:rsid w:val="00B320A2"/>
    <w:rsid w:val="00B33290"/>
    <w:rsid w:val="00B33A60"/>
    <w:rsid w:val="00B33DB3"/>
    <w:rsid w:val="00B3417D"/>
    <w:rsid w:val="00B34F24"/>
    <w:rsid w:val="00B36773"/>
    <w:rsid w:val="00B4004D"/>
    <w:rsid w:val="00B40F5B"/>
    <w:rsid w:val="00B42D59"/>
    <w:rsid w:val="00B4507E"/>
    <w:rsid w:val="00B509ED"/>
    <w:rsid w:val="00B54795"/>
    <w:rsid w:val="00B5693A"/>
    <w:rsid w:val="00B57B38"/>
    <w:rsid w:val="00B602D1"/>
    <w:rsid w:val="00B60745"/>
    <w:rsid w:val="00B611B5"/>
    <w:rsid w:val="00B61873"/>
    <w:rsid w:val="00B627AC"/>
    <w:rsid w:val="00B633DB"/>
    <w:rsid w:val="00B65868"/>
    <w:rsid w:val="00B65F6B"/>
    <w:rsid w:val="00B67592"/>
    <w:rsid w:val="00B67635"/>
    <w:rsid w:val="00B67A38"/>
    <w:rsid w:val="00B70D4F"/>
    <w:rsid w:val="00B70DBA"/>
    <w:rsid w:val="00B71C1E"/>
    <w:rsid w:val="00B722E5"/>
    <w:rsid w:val="00B74842"/>
    <w:rsid w:val="00B7485F"/>
    <w:rsid w:val="00B74C8F"/>
    <w:rsid w:val="00B757CD"/>
    <w:rsid w:val="00B7608A"/>
    <w:rsid w:val="00B76305"/>
    <w:rsid w:val="00B774BD"/>
    <w:rsid w:val="00B77B85"/>
    <w:rsid w:val="00B829E7"/>
    <w:rsid w:val="00B83C8F"/>
    <w:rsid w:val="00B846F0"/>
    <w:rsid w:val="00B84DDE"/>
    <w:rsid w:val="00B857A1"/>
    <w:rsid w:val="00B85D17"/>
    <w:rsid w:val="00B87129"/>
    <w:rsid w:val="00B9077A"/>
    <w:rsid w:val="00B91659"/>
    <w:rsid w:val="00B91D00"/>
    <w:rsid w:val="00B92ADE"/>
    <w:rsid w:val="00B92E0E"/>
    <w:rsid w:val="00B937CB"/>
    <w:rsid w:val="00B93F27"/>
    <w:rsid w:val="00BA0806"/>
    <w:rsid w:val="00BA0B69"/>
    <w:rsid w:val="00BA1A7E"/>
    <w:rsid w:val="00BA1DEC"/>
    <w:rsid w:val="00BA3608"/>
    <w:rsid w:val="00BA4EE0"/>
    <w:rsid w:val="00BA678B"/>
    <w:rsid w:val="00BA6B93"/>
    <w:rsid w:val="00BB0AD3"/>
    <w:rsid w:val="00BB33CD"/>
    <w:rsid w:val="00BB7D2A"/>
    <w:rsid w:val="00BC15AF"/>
    <w:rsid w:val="00BC1F1A"/>
    <w:rsid w:val="00BD0905"/>
    <w:rsid w:val="00BD11FE"/>
    <w:rsid w:val="00BD2395"/>
    <w:rsid w:val="00BD2A44"/>
    <w:rsid w:val="00BD2DA2"/>
    <w:rsid w:val="00BD3343"/>
    <w:rsid w:val="00BD358D"/>
    <w:rsid w:val="00BD5284"/>
    <w:rsid w:val="00BD5A62"/>
    <w:rsid w:val="00BD6D5A"/>
    <w:rsid w:val="00BE0E6E"/>
    <w:rsid w:val="00BE182F"/>
    <w:rsid w:val="00BE2666"/>
    <w:rsid w:val="00BE37B1"/>
    <w:rsid w:val="00BE57F4"/>
    <w:rsid w:val="00BE7393"/>
    <w:rsid w:val="00BF02BB"/>
    <w:rsid w:val="00BF0D15"/>
    <w:rsid w:val="00BF2128"/>
    <w:rsid w:val="00BF48D8"/>
    <w:rsid w:val="00BF4E00"/>
    <w:rsid w:val="00BF5768"/>
    <w:rsid w:val="00BF60FE"/>
    <w:rsid w:val="00BF68A7"/>
    <w:rsid w:val="00BF6AE9"/>
    <w:rsid w:val="00BF7132"/>
    <w:rsid w:val="00C01691"/>
    <w:rsid w:val="00C0243D"/>
    <w:rsid w:val="00C02BF4"/>
    <w:rsid w:val="00C031DE"/>
    <w:rsid w:val="00C06044"/>
    <w:rsid w:val="00C07086"/>
    <w:rsid w:val="00C12009"/>
    <w:rsid w:val="00C16256"/>
    <w:rsid w:val="00C17506"/>
    <w:rsid w:val="00C17D54"/>
    <w:rsid w:val="00C2067C"/>
    <w:rsid w:val="00C20719"/>
    <w:rsid w:val="00C23168"/>
    <w:rsid w:val="00C23CFF"/>
    <w:rsid w:val="00C253A7"/>
    <w:rsid w:val="00C30D30"/>
    <w:rsid w:val="00C31005"/>
    <w:rsid w:val="00C3150D"/>
    <w:rsid w:val="00C3321A"/>
    <w:rsid w:val="00C3347A"/>
    <w:rsid w:val="00C34C9E"/>
    <w:rsid w:val="00C34F7E"/>
    <w:rsid w:val="00C362BF"/>
    <w:rsid w:val="00C36317"/>
    <w:rsid w:val="00C37160"/>
    <w:rsid w:val="00C40EDE"/>
    <w:rsid w:val="00C42D5B"/>
    <w:rsid w:val="00C4584A"/>
    <w:rsid w:val="00C45D18"/>
    <w:rsid w:val="00C4645B"/>
    <w:rsid w:val="00C471CD"/>
    <w:rsid w:val="00C6019C"/>
    <w:rsid w:val="00C63B2C"/>
    <w:rsid w:val="00C6462C"/>
    <w:rsid w:val="00C67223"/>
    <w:rsid w:val="00C675D0"/>
    <w:rsid w:val="00C67FF3"/>
    <w:rsid w:val="00C70508"/>
    <w:rsid w:val="00C70D0B"/>
    <w:rsid w:val="00C71037"/>
    <w:rsid w:val="00C71F4F"/>
    <w:rsid w:val="00C7284C"/>
    <w:rsid w:val="00C73972"/>
    <w:rsid w:val="00C73F9D"/>
    <w:rsid w:val="00C74961"/>
    <w:rsid w:val="00C75476"/>
    <w:rsid w:val="00C75F64"/>
    <w:rsid w:val="00C77126"/>
    <w:rsid w:val="00C77175"/>
    <w:rsid w:val="00C778E5"/>
    <w:rsid w:val="00C817B2"/>
    <w:rsid w:val="00C81A0D"/>
    <w:rsid w:val="00C82A30"/>
    <w:rsid w:val="00C83024"/>
    <w:rsid w:val="00C84135"/>
    <w:rsid w:val="00C84B3F"/>
    <w:rsid w:val="00C84EC2"/>
    <w:rsid w:val="00C8554C"/>
    <w:rsid w:val="00C87013"/>
    <w:rsid w:val="00C902F7"/>
    <w:rsid w:val="00C907E8"/>
    <w:rsid w:val="00C90C93"/>
    <w:rsid w:val="00C91BDF"/>
    <w:rsid w:val="00C933E1"/>
    <w:rsid w:val="00C94B45"/>
    <w:rsid w:val="00C957FB"/>
    <w:rsid w:val="00C95EFD"/>
    <w:rsid w:val="00C961F3"/>
    <w:rsid w:val="00CA1229"/>
    <w:rsid w:val="00CA122D"/>
    <w:rsid w:val="00CA6863"/>
    <w:rsid w:val="00CB020D"/>
    <w:rsid w:val="00CB02C3"/>
    <w:rsid w:val="00CB0E4A"/>
    <w:rsid w:val="00CB42F9"/>
    <w:rsid w:val="00CB470F"/>
    <w:rsid w:val="00CB51B7"/>
    <w:rsid w:val="00CB62D4"/>
    <w:rsid w:val="00CB7D4A"/>
    <w:rsid w:val="00CC0F7E"/>
    <w:rsid w:val="00CC1855"/>
    <w:rsid w:val="00CC332B"/>
    <w:rsid w:val="00CC4566"/>
    <w:rsid w:val="00CC5E9E"/>
    <w:rsid w:val="00CC74E7"/>
    <w:rsid w:val="00CC7F00"/>
    <w:rsid w:val="00CC7F77"/>
    <w:rsid w:val="00CD2DA4"/>
    <w:rsid w:val="00CD375F"/>
    <w:rsid w:val="00CD4253"/>
    <w:rsid w:val="00CD46BC"/>
    <w:rsid w:val="00CD47F8"/>
    <w:rsid w:val="00CD4DA3"/>
    <w:rsid w:val="00CD627A"/>
    <w:rsid w:val="00CD70E5"/>
    <w:rsid w:val="00CD734F"/>
    <w:rsid w:val="00CE2486"/>
    <w:rsid w:val="00CE3A72"/>
    <w:rsid w:val="00CE499A"/>
    <w:rsid w:val="00CE5DB1"/>
    <w:rsid w:val="00CE740B"/>
    <w:rsid w:val="00CE7932"/>
    <w:rsid w:val="00CE7F72"/>
    <w:rsid w:val="00CF086F"/>
    <w:rsid w:val="00CF0DCF"/>
    <w:rsid w:val="00CF3E2A"/>
    <w:rsid w:val="00CF479C"/>
    <w:rsid w:val="00CF575C"/>
    <w:rsid w:val="00CF5CBD"/>
    <w:rsid w:val="00CF6313"/>
    <w:rsid w:val="00D01943"/>
    <w:rsid w:val="00D01D8C"/>
    <w:rsid w:val="00D03371"/>
    <w:rsid w:val="00D052B6"/>
    <w:rsid w:val="00D063D6"/>
    <w:rsid w:val="00D10A0B"/>
    <w:rsid w:val="00D10B8E"/>
    <w:rsid w:val="00D121AB"/>
    <w:rsid w:val="00D1400B"/>
    <w:rsid w:val="00D16150"/>
    <w:rsid w:val="00D177B4"/>
    <w:rsid w:val="00D21B6D"/>
    <w:rsid w:val="00D23036"/>
    <w:rsid w:val="00D238B3"/>
    <w:rsid w:val="00D23ECE"/>
    <w:rsid w:val="00D24B0E"/>
    <w:rsid w:val="00D2575D"/>
    <w:rsid w:val="00D25CC3"/>
    <w:rsid w:val="00D279BD"/>
    <w:rsid w:val="00D3077F"/>
    <w:rsid w:val="00D31C08"/>
    <w:rsid w:val="00D31C69"/>
    <w:rsid w:val="00D32800"/>
    <w:rsid w:val="00D32BF7"/>
    <w:rsid w:val="00D32D46"/>
    <w:rsid w:val="00D35A04"/>
    <w:rsid w:val="00D36E80"/>
    <w:rsid w:val="00D37694"/>
    <w:rsid w:val="00D40689"/>
    <w:rsid w:val="00D4081F"/>
    <w:rsid w:val="00D40BE4"/>
    <w:rsid w:val="00D41975"/>
    <w:rsid w:val="00D424E6"/>
    <w:rsid w:val="00D43ADA"/>
    <w:rsid w:val="00D4462B"/>
    <w:rsid w:val="00D45DF6"/>
    <w:rsid w:val="00D45EA5"/>
    <w:rsid w:val="00D46465"/>
    <w:rsid w:val="00D465CF"/>
    <w:rsid w:val="00D5185B"/>
    <w:rsid w:val="00D535DE"/>
    <w:rsid w:val="00D53AEB"/>
    <w:rsid w:val="00D546C0"/>
    <w:rsid w:val="00D547DE"/>
    <w:rsid w:val="00D56338"/>
    <w:rsid w:val="00D566E8"/>
    <w:rsid w:val="00D5763B"/>
    <w:rsid w:val="00D5765D"/>
    <w:rsid w:val="00D60B29"/>
    <w:rsid w:val="00D60BC5"/>
    <w:rsid w:val="00D610E2"/>
    <w:rsid w:val="00D61BC5"/>
    <w:rsid w:val="00D65474"/>
    <w:rsid w:val="00D65A38"/>
    <w:rsid w:val="00D70648"/>
    <w:rsid w:val="00D729FE"/>
    <w:rsid w:val="00D75863"/>
    <w:rsid w:val="00D75CDE"/>
    <w:rsid w:val="00D765A0"/>
    <w:rsid w:val="00D7710E"/>
    <w:rsid w:val="00D773E5"/>
    <w:rsid w:val="00D774B4"/>
    <w:rsid w:val="00D80D14"/>
    <w:rsid w:val="00D80FD9"/>
    <w:rsid w:val="00D81201"/>
    <w:rsid w:val="00D817CA"/>
    <w:rsid w:val="00D8181C"/>
    <w:rsid w:val="00D81B99"/>
    <w:rsid w:val="00D81E94"/>
    <w:rsid w:val="00D82A6E"/>
    <w:rsid w:val="00D82D35"/>
    <w:rsid w:val="00D8336A"/>
    <w:rsid w:val="00D83D3D"/>
    <w:rsid w:val="00D84959"/>
    <w:rsid w:val="00D862C5"/>
    <w:rsid w:val="00D87502"/>
    <w:rsid w:val="00D8758D"/>
    <w:rsid w:val="00D876BE"/>
    <w:rsid w:val="00D90F9D"/>
    <w:rsid w:val="00D92081"/>
    <w:rsid w:val="00D92343"/>
    <w:rsid w:val="00D92BB9"/>
    <w:rsid w:val="00D94B1E"/>
    <w:rsid w:val="00D95900"/>
    <w:rsid w:val="00D95F30"/>
    <w:rsid w:val="00D966A9"/>
    <w:rsid w:val="00D96A5E"/>
    <w:rsid w:val="00D97DEE"/>
    <w:rsid w:val="00DA0078"/>
    <w:rsid w:val="00DA1082"/>
    <w:rsid w:val="00DA2530"/>
    <w:rsid w:val="00DA4496"/>
    <w:rsid w:val="00DB0B49"/>
    <w:rsid w:val="00DB10D9"/>
    <w:rsid w:val="00DB1CC9"/>
    <w:rsid w:val="00DB29C4"/>
    <w:rsid w:val="00DB6264"/>
    <w:rsid w:val="00DB6833"/>
    <w:rsid w:val="00DB73E0"/>
    <w:rsid w:val="00DB74C2"/>
    <w:rsid w:val="00DB7F01"/>
    <w:rsid w:val="00DC0D08"/>
    <w:rsid w:val="00DC15E9"/>
    <w:rsid w:val="00DC1D73"/>
    <w:rsid w:val="00DC2E10"/>
    <w:rsid w:val="00DC3070"/>
    <w:rsid w:val="00DC34D8"/>
    <w:rsid w:val="00DC3A85"/>
    <w:rsid w:val="00DC579D"/>
    <w:rsid w:val="00DD0630"/>
    <w:rsid w:val="00DD0DE8"/>
    <w:rsid w:val="00DD16CC"/>
    <w:rsid w:val="00DD2FAB"/>
    <w:rsid w:val="00DD49A2"/>
    <w:rsid w:val="00DE1EB1"/>
    <w:rsid w:val="00DE2374"/>
    <w:rsid w:val="00DE2461"/>
    <w:rsid w:val="00DE302A"/>
    <w:rsid w:val="00DE39EF"/>
    <w:rsid w:val="00DE4727"/>
    <w:rsid w:val="00DE5135"/>
    <w:rsid w:val="00DE5203"/>
    <w:rsid w:val="00DE5642"/>
    <w:rsid w:val="00DE6C1F"/>
    <w:rsid w:val="00DF3139"/>
    <w:rsid w:val="00DF3D83"/>
    <w:rsid w:val="00DF4462"/>
    <w:rsid w:val="00DF4811"/>
    <w:rsid w:val="00DF685C"/>
    <w:rsid w:val="00E027AD"/>
    <w:rsid w:val="00E02935"/>
    <w:rsid w:val="00E04AB8"/>
    <w:rsid w:val="00E04AC1"/>
    <w:rsid w:val="00E077A7"/>
    <w:rsid w:val="00E07D06"/>
    <w:rsid w:val="00E13D59"/>
    <w:rsid w:val="00E140EB"/>
    <w:rsid w:val="00E15957"/>
    <w:rsid w:val="00E16341"/>
    <w:rsid w:val="00E2157F"/>
    <w:rsid w:val="00E21DAD"/>
    <w:rsid w:val="00E22809"/>
    <w:rsid w:val="00E24C3E"/>
    <w:rsid w:val="00E2609F"/>
    <w:rsid w:val="00E26DA9"/>
    <w:rsid w:val="00E30343"/>
    <w:rsid w:val="00E307C3"/>
    <w:rsid w:val="00E319AD"/>
    <w:rsid w:val="00E32EF3"/>
    <w:rsid w:val="00E3381E"/>
    <w:rsid w:val="00E36909"/>
    <w:rsid w:val="00E37664"/>
    <w:rsid w:val="00E402A7"/>
    <w:rsid w:val="00E40405"/>
    <w:rsid w:val="00E408C5"/>
    <w:rsid w:val="00E41DE6"/>
    <w:rsid w:val="00E41FE8"/>
    <w:rsid w:val="00E43534"/>
    <w:rsid w:val="00E44880"/>
    <w:rsid w:val="00E44DEF"/>
    <w:rsid w:val="00E479E8"/>
    <w:rsid w:val="00E503E3"/>
    <w:rsid w:val="00E5060C"/>
    <w:rsid w:val="00E50DA5"/>
    <w:rsid w:val="00E515F4"/>
    <w:rsid w:val="00E51A9D"/>
    <w:rsid w:val="00E6001E"/>
    <w:rsid w:val="00E60A10"/>
    <w:rsid w:val="00E65C21"/>
    <w:rsid w:val="00E666C5"/>
    <w:rsid w:val="00E66E3C"/>
    <w:rsid w:val="00E6726B"/>
    <w:rsid w:val="00E70945"/>
    <w:rsid w:val="00E711BD"/>
    <w:rsid w:val="00E71EDF"/>
    <w:rsid w:val="00E738A8"/>
    <w:rsid w:val="00E74F1E"/>
    <w:rsid w:val="00E75F5E"/>
    <w:rsid w:val="00E7693C"/>
    <w:rsid w:val="00E82500"/>
    <w:rsid w:val="00E83E11"/>
    <w:rsid w:val="00E848EC"/>
    <w:rsid w:val="00E8566E"/>
    <w:rsid w:val="00E8715A"/>
    <w:rsid w:val="00E90F65"/>
    <w:rsid w:val="00E928C1"/>
    <w:rsid w:val="00E929B6"/>
    <w:rsid w:val="00E93345"/>
    <w:rsid w:val="00E95A80"/>
    <w:rsid w:val="00E96C0D"/>
    <w:rsid w:val="00E976C3"/>
    <w:rsid w:val="00E97817"/>
    <w:rsid w:val="00E97F47"/>
    <w:rsid w:val="00EA0566"/>
    <w:rsid w:val="00EA09FA"/>
    <w:rsid w:val="00EA0A84"/>
    <w:rsid w:val="00EA0CE9"/>
    <w:rsid w:val="00EA1758"/>
    <w:rsid w:val="00EA2089"/>
    <w:rsid w:val="00EB2096"/>
    <w:rsid w:val="00EB2E77"/>
    <w:rsid w:val="00EB569E"/>
    <w:rsid w:val="00EB5CB8"/>
    <w:rsid w:val="00EB6FF0"/>
    <w:rsid w:val="00EB72A7"/>
    <w:rsid w:val="00EB7477"/>
    <w:rsid w:val="00EB76B9"/>
    <w:rsid w:val="00EC208A"/>
    <w:rsid w:val="00EC3885"/>
    <w:rsid w:val="00EC5454"/>
    <w:rsid w:val="00ED1765"/>
    <w:rsid w:val="00ED17C1"/>
    <w:rsid w:val="00ED2D91"/>
    <w:rsid w:val="00ED2E76"/>
    <w:rsid w:val="00ED3926"/>
    <w:rsid w:val="00ED521A"/>
    <w:rsid w:val="00ED5F14"/>
    <w:rsid w:val="00EE0006"/>
    <w:rsid w:val="00EE2EFC"/>
    <w:rsid w:val="00EE31DE"/>
    <w:rsid w:val="00EE3C02"/>
    <w:rsid w:val="00EE4074"/>
    <w:rsid w:val="00EE489F"/>
    <w:rsid w:val="00EE5A1E"/>
    <w:rsid w:val="00EE75DA"/>
    <w:rsid w:val="00EF012A"/>
    <w:rsid w:val="00EF1408"/>
    <w:rsid w:val="00EF3C98"/>
    <w:rsid w:val="00EF48B9"/>
    <w:rsid w:val="00EF5E17"/>
    <w:rsid w:val="00EF6127"/>
    <w:rsid w:val="00EF7BB1"/>
    <w:rsid w:val="00F01FD5"/>
    <w:rsid w:val="00F03372"/>
    <w:rsid w:val="00F03A8A"/>
    <w:rsid w:val="00F05117"/>
    <w:rsid w:val="00F07A98"/>
    <w:rsid w:val="00F07FB0"/>
    <w:rsid w:val="00F11571"/>
    <w:rsid w:val="00F13F39"/>
    <w:rsid w:val="00F15D9D"/>
    <w:rsid w:val="00F16CFB"/>
    <w:rsid w:val="00F20EA2"/>
    <w:rsid w:val="00F21B67"/>
    <w:rsid w:val="00F22529"/>
    <w:rsid w:val="00F22A5D"/>
    <w:rsid w:val="00F2380E"/>
    <w:rsid w:val="00F23E39"/>
    <w:rsid w:val="00F24975"/>
    <w:rsid w:val="00F264B9"/>
    <w:rsid w:val="00F2689E"/>
    <w:rsid w:val="00F27A66"/>
    <w:rsid w:val="00F32649"/>
    <w:rsid w:val="00F32706"/>
    <w:rsid w:val="00F32F32"/>
    <w:rsid w:val="00F34106"/>
    <w:rsid w:val="00F35DB2"/>
    <w:rsid w:val="00F36067"/>
    <w:rsid w:val="00F36134"/>
    <w:rsid w:val="00F37289"/>
    <w:rsid w:val="00F374A3"/>
    <w:rsid w:val="00F40122"/>
    <w:rsid w:val="00F40C2C"/>
    <w:rsid w:val="00F44D81"/>
    <w:rsid w:val="00F4589D"/>
    <w:rsid w:val="00F459BF"/>
    <w:rsid w:val="00F45FDD"/>
    <w:rsid w:val="00F47111"/>
    <w:rsid w:val="00F50363"/>
    <w:rsid w:val="00F52556"/>
    <w:rsid w:val="00F52939"/>
    <w:rsid w:val="00F52D56"/>
    <w:rsid w:val="00F60025"/>
    <w:rsid w:val="00F6155F"/>
    <w:rsid w:val="00F632CA"/>
    <w:rsid w:val="00F63500"/>
    <w:rsid w:val="00F63803"/>
    <w:rsid w:val="00F6545C"/>
    <w:rsid w:val="00F70C02"/>
    <w:rsid w:val="00F70F12"/>
    <w:rsid w:val="00F7137B"/>
    <w:rsid w:val="00F740D9"/>
    <w:rsid w:val="00F758F7"/>
    <w:rsid w:val="00F76926"/>
    <w:rsid w:val="00F76AD4"/>
    <w:rsid w:val="00F77431"/>
    <w:rsid w:val="00F80035"/>
    <w:rsid w:val="00F81CDF"/>
    <w:rsid w:val="00F82002"/>
    <w:rsid w:val="00F826F0"/>
    <w:rsid w:val="00F902FF"/>
    <w:rsid w:val="00F90341"/>
    <w:rsid w:val="00F90AB1"/>
    <w:rsid w:val="00F90F37"/>
    <w:rsid w:val="00F92E42"/>
    <w:rsid w:val="00F92E8F"/>
    <w:rsid w:val="00F939BF"/>
    <w:rsid w:val="00F93C04"/>
    <w:rsid w:val="00F940F4"/>
    <w:rsid w:val="00FA07D9"/>
    <w:rsid w:val="00FA26A4"/>
    <w:rsid w:val="00FA302B"/>
    <w:rsid w:val="00FA32C6"/>
    <w:rsid w:val="00FA4185"/>
    <w:rsid w:val="00FA5473"/>
    <w:rsid w:val="00FA57CB"/>
    <w:rsid w:val="00FA581E"/>
    <w:rsid w:val="00FA58ED"/>
    <w:rsid w:val="00FB3CED"/>
    <w:rsid w:val="00FB6257"/>
    <w:rsid w:val="00FB62BB"/>
    <w:rsid w:val="00FB662F"/>
    <w:rsid w:val="00FB6CC9"/>
    <w:rsid w:val="00FC2DA8"/>
    <w:rsid w:val="00FC331A"/>
    <w:rsid w:val="00FC379B"/>
    <w:rsid w:val="00FC3F9F"/>
    <w:rsid w:val="00FC6244"/>
    <w:rsid w:val="00FD17F8"/>
    <w:rsid w:val="00FD2382"/>
    <w:rsid w:val="00FD4D33"/>
    <w:rsid w:val="00FD5AF9"/>
    <w:rsid w:val="00FD7160"/>
    <w:rsid w:val="00FD71C1"/>
    <w:rsid w:val="00FD7441"/>
    <w:rsid w:val="00FD7E41"/>
    <w:rsid w:val="00FD7F63"/>
    <w:rsid w:val="00FE023B"/>
    <w:rsid w:val="00FE279B"/>
    <w:rsid w:val="00FE704C"/>
    <w:rsid w:val="00FF0182"/>
    <w:rsid w:val="00FF0224"/>
    <w:rsid w:val="00FF114B"/>
    <w:rsid w:val="00FF3341"/>
    <w:rsid w:val="00FF567F"/>
    <w:rsid w:val="00FF63A8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341C-BDD1-45DB-BFD3-71970DFC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16</cp:revision>
  <cp:lastPrinted>2017-03-07T15:39:00Z</cp:lastPrinted>
  <dcterms:created xsi:type="dcterms:W3CDTF">2017-03-01T09:05:00Z</dcterms:created>
  <dcterms:modified xsi:type="dcterms:W3CDTF">2017-03-07T15:41:00Z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